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3250E" w14:textId="353BCE4F" w:rsidR="000B19EC" w:rsidRPr="008535FB" w:rsidRDefault="001E31F0" w:rsidP="000B19EC">
      <w:pPr>
        <w:ind w:left="-90"/>
        <w:jc w:val="center"/>
        <w:rPr>
          <w:rFonts w:asciiTheme="majorHAnsi" w:hAnsiTheme="majorHAnsi"/>
          <w:b/>
          <w:sz w:val="24"/>
          <w:lang w:val="es-AR"/>
        </w:rPr>
      </w:pPr>
      <w:r w:rsidRPr="008535FB">
        <w:rPr>
          <w:rFonts w:asciiTheme="majorHAnsi" w:hAnsiTheme="majorHAnsi"/>
          <w:b/>
          <w:sz w:val="24"/>
          <w:lang w:val="es-AR"/>
        </w:rPr>
        <w:t xml:space="preserve">Español 3: Proyecto: </w:t>
      </w:r>
      <w:r w:rsidR="00A87BFF">
        <w:rPr>
          <w:rFonts w:asciiTheme="majorHAnsi" w:hAnsiTheme="majorHAnsi"/>
          <w:b/>
          <w:sz w:val="24"/>
          <w:lang w:val="es-AR"/>
        </w:rPr>
        <w:t>Visitemos</w:t>
      </w:r>
      <w:r w:rsidR="008535FB">
        <w:rPr>
          <w:rFonts w:asciiTheme="majorHAnsi" w:hAnsiTheme="majorHAnsi"/>
          <w:b/>
          <w:sz w:val="24"/>
          <w:lang w:val="es-AR"/>
        </w:rPr>
        <w:t xml:space="preserve"> Una</w:t>
      </w:r>
      <w:r w:rsidR="00352F02" w:rsidRPr="008535FB">
        <w:rPr>
          <w:rFonts w:asciiTheme="majorHAnsi" w:hAnsiTheme="majorHAnsi"/>
          <w:b/>
          <w:sz w:val="24"/>
          <w:lang w:val="es-AR"/>
        </w:rPr>
        <w:t xml:space="preserve"> Ciudad Hispanohablante</w:t>
      </w:r>
    </w:p>
    <w:p w14:paraId="408179CE" w14:textId="6BEE7AEE" w:rsidR="001E31F0" w:rsidRPr="008535FB" w:rsidRDefault="001E31F0" w:rsidP="00352F02">
      <w:pPr>
        <w:pStyle w:val="ListParagraph"/>
        <w:numPr>
          <w:ilvl w:val="0"/>
          <w:numId w:val="1"/>
        </w:numPr>
        <w:rPr>
          <w:rFonts w:asciiTheme="majorHAnsi" w:hAnsiTheme="majorHAnsi"/>
        </w:rPr>
      </w:pPr>
      <w:r w:rsidRPr="008535FB">
        <w:rPr>
          <w:rFonts w:asciiTheme="majorHAnsi" w:hAnsiTheme="majorHAnsi"/>
        </w:rPr>
        <w:t>WHO: This is a projec</w:t>
      </w:r>
      <w:r w:rsidR="00A87BFF">
        <w:rPr>
          <w:rFonts w:asciiTheme="majorHAnsi" w:hAnsiTheme="majorHAnsi"/>
        </w:rPr>
        <w:t>t you will do individually or</w:t>
      </w:r>
      <w:r w:rsidRPr="008535FB">
        <w:rPr>
          <w:rFonts w:asciiTheme="majorHAnsi" w:hAnsiTheme="majorHAnsi"/>
        </w:rPr>
        <w:t xml:space="preserve"> with one other person</w:t>
      </w:r>
      <w:r w:rsidR="007A5877">
        <w:rPr>
          <w:rFonts w:asciiTheme="majorHAnsi" w:hAnsiTheme="majorHAnsi"/>
        </w:rPr>
        <w:t xml:space="preserve"> (see me to discuss groups of 3)</w:t>
      </w:r>
    </w:p>
    <w:p w14:paraId="422AA715" w14:textId="77777777" w:rsidR="001E31F0" w:rsidRPr="008535FB" w:rsidRDefault="001E31F0" w:rsidP="001A064D">
      <w:pPr>
        <w:pStyle w:val="ListParagraph"/>
        <w:numPr>
          <w:ilvl w:val="0"/>
          <w:numId w:val="1"/>
        </w:numPr>
        <w:rPr>
          <w:rFonts w:asciiTheme="majorHAnsi" w:hAnsiTheme="majorHAnsi"/>
        </w:rPr>
      </w:pPr>
      <w:r w:rsidRPr="008535FB">
        <w:rPr>
          <w:rFonts w:asciiTheme="majorHAnsi" w:hAnsiTheme="majorHAnsi"/>
        </w:rPr>
        <w:t xml:space="preserve">WHAT: Research and present on one Spanish-speaking city in one of the Spanish-speaking countries of the world. </w:t>
      </w:r>
      <w:r w:rsidR="001A064D" w:rsidRPr="008535FB">
        <w:rPr>
          <w:rFonts w:asciiTheme="majorHAnsi" w:hAnsiTheme="majorHAnsi"/>
        </w:rPr>
        <w:t xml:space="preserve">You can research in any language you </w:t>
      </w:r>
      <w:proofErr w:type="gramStart"/>
      <w:r w:rsidR="001A064D" w:rsidRPr="008535FB">
        <w:rPr>
          <w:rFonts w:asciiTheme="majorHAnsi" w:hAnsiTheme="majorHAnsi"/>
        </w:rPr>
        <w:t>choose,</w:t>
      </w:r>
      <w:proofErr w:type="gramEnd"/>
      <w:r w:rsidR="001A064D" w:rsidRPr="008535FB">
        <w:rPr>
          <w:rFonts w:asciiTheme="majorHAnsi" w:hAnsiTheme="majorHAnsi"/>
        </w:rPr>
        <w:t xml:space="preserve"> however the final product will be in </w:t>
      </w:r>
      <w:r w:rsidR="001A064D" w:rsidRPr="008535FB">
        <w:rPr>
          <w:rFonts w:asciiTheme="majorHAnsi" w:hAnsiTheme="majorHAnsi"/>
          <w:b/>
        </w:rPr>
        <w:t>Spanish</w:t>
      </w:r>
      <w:r w:rsidR="001A064D" w:rsidRPr="008535FB">
        <w:rPr>
          <w:rFonts w:asciiTheme="majorHAnsi" w:hAnsiTheme="majorHAnsi"/>
        </w:rPr>
        <w:t>.</w:t>
      </w:r>
    </w:p>
    <w:p w14:paraId="7958A2E6" w14:textId="77777777" w:rsidR="00925E01" w:rsidRPr="008535FB" w:rsidRDefault="00925E01" w:rsidP="00925E01">
      <w:pPr>
        <w:pStyle w:val="ListParagraph"/>
        <w:rPr>
          <w:rFonts w:asciiTheme="majorHAnsi" w:hAnsiTheme="majorHAnsi"/>
        </w:rPr>
      </w:pPr>
    </w:p>
    <w:p w14:paraId="180D3637" w14:textId="218D7000" w:rsidR="001A064D" w:rsidRDefault="001E31F0" w:rsidP="007A5877">
      <w:pPr>
        <w:pStyle w:val="ListParagraph"/>
        <w:numPr>
          <w:ilvl w:val="0"/>
          <w:numId w:val="1"/>
        </w:numPr>
        <w:rPr>
          <w:rFonts w:asciiTheme="majorHAnsi" w:hAnsiTheme="majorHAnsi"/>
        </w:rPr>
      </w:pPr>
      <w:r w:rsidRPr="008535FB">
        <w:rPr>
          <w:rFonts w:asciiTheme="majorHAnsi" w:hAnsiTheme="majorHAnsi"/>
        </w:rPr>
        <w:t>PRODUCT</w:t>
      </w:r>
      <w:r w:rsidRPr="008535FB">
        <w:rPr>
          <w:rFonts w:asciiTheme="majorHAnsi" w:hAnsiTheme="majorHAnsi"/>
          <w:b/>
        </w:rPr>
        <w:t>:</w:t>
      </w:r>
      <w:r w:rsidR="001A064D" w:rsidRPr="008535FB">
        <w:rPr>
          <w:rFonts w:asciiTheme="majorHAnsi" w:hAnsiTheme="majorHAnsi"/>
          <w:b/>
        </w:rPr>
        <w:t xml:space="preserve"> 4 options!</w:t>
      </w:r>
      <w:r w:rsidR="00925E01" w:rsidRPr="008535FB">
        <w:rPr>
          <w:rFonts w:asciiTheme="majorHAnsi" w:hAnsiTheme="majorHAnsi"/>
        </w:rPr>
        <w:t xml:space="preserve"> Note: All projects need to include a bibliography</w:t>
      </w:r>
      <w:r w:rsidR="007A5877">
        <w:rPr>
          <w:rFonts w:asciiTheme="majorHAnsi" w:hAnsiTheme="majorHAnsi"/>
        </w:rPr>
        <w:t xml:space="preserve"> /works cited. You should use a</w:t>
      </w:r>
      <w:r w:rsidR="00925E01" w:rsidRPr="008535FB">
        <w:rPr>
          <w:rFonts w:asciiTheme="majorHAnsi" w:hAnsiTheme="majorHAnsi"/>
        </w:rPr>
        <w:t xml:space="preserve"> MINIMUM OF 3 different sources. Using Wikipedia </w:t>
      </w:r>
      <w:r w:rsidR="007A5877">
        <w:rPr>
          <w:rFonts w:asciiTheme="majorHAnsi" w:hAnsiTheme="majorHAnsi"/>
        </w:rPr>
        <w:t>is okay, but please include 3 other sources.</w:t>
      </w:r>
      <w:r w:rsidR="00925E01" w:rsidRPr="008535FB">
        <w:rPr>
          <w:rFonts w:asciiTheme="majorHAnsi" w:hAnsiTheme="majorHAnsi"/>
        </w:rPr>
        <w:t xml:space="preserve"> </w:t>
      </w:r>
    </w:p>
    <w:p w14:paraId="4A0E6859" w14:textId="663F6E52" w:rsidR="007A5877" w:rsidRPr="00A87BFF" w:rsidRDefault="007A5877" w:rsidP="00A87BFF">
      <w:pPr>
        <w:rPr>
          <w:rFonts w:asciiTheme="majorHAnsi" w:hAnsiTheme="majorHAnsi"/>
        </w:rPr>
      </w:pPr>
    </w:p>
    <w:p w14:paraId="4DE58B56" w14:textId="77777777" w:rsidR="001A064D" w:rsidRPr="008535FB" w:rsidRDefault="001A064D" w:rsidP="003D7E82">
      <w:pPr>
        <w:pStyle w:val="ListParagraph"/>
        <w:numPr>
          <w:ilvl w:val="0"/>
          <w:numId w:val="2"/>
        </w:numPr>
        <w:rPr>
          <w:rFonts w:asciiTheme="majorHAnsi" w:hAnsiTheme="majorHAnsi"/>
        </w:rPr>
      </w:pPr>
      <w:r w:rsidRPr="008535FB">
        <w:rPr>
          <w:rFonts w:asciiTheme="majorHAnsi" w:hAnsiTheme="majorHAnsi"/>
        </w:rPr>
        <w:t xml:space="preserve">A </w:t>
      </w:r>
      <w:r w:rsidRPr="008535FB">
        <w:rPr>
          <w:rFonts w:asciiTheme="majorHAnsi" w:hAnsiTheme="majorHAnsi"/>
          <w:b/>
        </w:rPr>
        <w:t>skit</w:t>
      </w:r>
      <w:r w:rsidRPr="008535FB">
        <w:rPr>
          <w:rFonts w:asciiTheme="majorHAnsi" w:hAnsiTheme="majorHAnsi"/>
        </w:rPr>
        <w:t xml:space="preserve"> /</w:t>
      </w:r>
      <w:r w:rsidRPr="008535FB">
        <w:rPr>
          <w:rFonts w:asciiTheme="majorHAnsi" w:hAnsiTheme="majorHAnsi"/>
          <w:b/>
        </w:rPr>
        <w:t>scenario</w:t>
      </w:r>
      <w:r w:rsidRPr="008535FB">
        <w:rPr>
          <w:rFonts w:asciiTheme="majorHAnsi" w:hAnsiTheme="majorHAnsi"/>
        </w:rPr>
        <w:t xml:space="preserve"> with dialogue, recommendations, conflicts, and resolutions centered </w:t>
      </w:r>
      <w:r w:rsidR="00902221" w:rsidRPr="008535FB">
        <w:rPr>
          <w:rFonts w:asciiTheme="majorHAnsi" w:hAnsiTheme="majorHAnsi"/>
        </w:rPr>
        <w:t>on</w:t>
      </w:r>
      <w:r w:rsidRPr="008535FB">
        <w:rPr>
          <w:rFonts w:asciiTheme="majorHAnsi" w:hAnsiTheme="majorHAnsi"/>
        </w:rPr>
        <w:t xml:space="preserve"> visiting the city/activities to do in the city /recommendations</w:t>
      </w:r>
      <w:r w:rsidR="00902221" w:rsidRPr="008535FB">
        <w:rPr>
          <w:rFonts w:asciiTheme="majorHAnsi" w:hAnsiTheme="majorHAnsi"/>
        </w:rPr>
        <w:t>/suggestions</w:t>
      </w:r>
      <w:r w:rsidRPr="008535FB">
        <w:rPr>
          <w:rFonts w:asciiTheme="majorHAnsi" w:hAnsiTheme="majorHAnsi"/>
        </w:rPr>
        <w:t>. You can perform your skit in class or you can film it outside of class to show during class. You will</w:t>
      </w:r>
      <w:r w:rsidR="00902221" w:rsidRPr="008535FB">
        <w:rPr>
          <w:rFonts w:asciiTheme="majorHAnsi" w:hAnsiTheme="majorHAnsi"/>
        </w:rPr>
        <w:t xml:space="preserve"> also</w:t>
      </w:r>
      <w:r w:rsidRPr="008535FB">
        <w:rPr>
          <w:rFonts w:asciiTheme="majorHAnsi" w:hAnsiTheme="majorHAnsi"/>
        </w:rPr>
        <w:t xml:space="preserve"> submit a written script.</w:t>
      </w:r>
    </w:p>
    <w:p w14:paraId="7A1F3449" w14:textId="77777777" w:rsidR="001A064D" w:rsidRPr="008535FB" w:rsidRDefault="001A064D" w:rsidP="003D7E82">
      <w:pPr>
        <w:pStyle w:val="ListParagraph"/>
        <w:numPr>
          <w:ilvl w:val="0"/>
          <w:numId w:val="2"/>
        </w:numPr>
        <w:rPr>
          <w:rFonts w:asciiTheme="majorHAnsi" w:hAnsiTheme="majorHAnsi"/>
        </w:rPr>
      </w:pPr>
      <w:r w:rsidRPr="008535FB">
        <w:rPr>
          <w:rFonts w:asciiTheme="majorHAnsi" w:hAnsiTheme="majorHAnsi"/>
        </w:rPr>
        <w:t xml:space="preserve">A travel </w:t>
      </w:r>
      <w:r w:rsidRPr="008535FB">
        <w:rPr>
          <w:rFonts w:asciiTheme="majorHAnsi" w:hAnsiTheme="majorHAnsi"/>
          <w:b/>
        </w:rPr>
        <w:t>brochure</w:t>
      </w:r>
      <w:r w:rsidRPr="008535FB">
        <w:rPr>
          <w:rFonts w:asciiTheme="majorHAnsi" w:hAnsiTheme="majorHAnsi"/>
        </w:rPr>
        <w:t xml:space="preserve"> to recommend/encourage/persuade people to travel to this city.</w:t>
      </w:r>
      <w:r w:rsidR="00DC1E48" w:rsidRPr="008535FB">
        <w:rPr>
          <w:rFonts w:asciiTheme="majorHAnsi" w:hAnsiTheme="majorHAnsi"/>
        </w:rPr>
        <w:t xml:space="preserve"> You will </w:t>
      </w:r>
      <w:r w:rsidR="00925E01" w:rsidRPr="008535FB">
        <w:rPr>
          <w:rFonts w:asciiTheme="majorHAnsi" w:hAnsiTheme="majorHAnsi"/>
        </w:rPr>
        <w:t xml:space="preserve">share this with the class and </w:t>
      </w:r>
      <w:r w:rsidR="00DC1E48" w:rsidRPr="008535FB">
        <w:rPr>
          <w:rFonts w:asciiTheme="majorHAnsi" w:hAnsiTheme="majorHAnsi"/>
        </w:rPr>
        <w:t xml:space="preserve">supplement </w:t>
      </w:r>
      <w:r w:rsidR="00925E01" w:rsidRPr="008535FB">
        <w:rPr>
          <w:rFonts w:asciiTheme="majorHAnsi" w:hAnsiTheme="majorHAnsi"/>
        </w:rPr>
        <w:t>your brochure</w:t>
      </w:r>
      <w:r w:rsidR="00DC1E48" w:rsidRPr="008535FB">
        <w:rPr>
          <w:rFonts w:asciiTheme="majorHAnsi" w:hAnsiTheme="majorHAnsi"/>
        </w:rPr>
        <w:t xml:space="preserve"> with a written task. </w:t>
      </w:r>
    </w:p>
    <w:p w14:paraId="1A25D0C1" w14:textId="77777777" w:rsidR="001A064D" w:rsidRPr="008535FB" w:rsidRDefault="001A064D" w:rsidP="00DC1E48">
      <w:pPr>
        <w:pStyle w:val="ListParagraph"/>
        <w:numPr>
          <w:ilvl w:val="0"/>
          <w:numId w:val="2"/>
        </w:numPr>
        <w:rPr>
          <w:rFonts w:asciiTheme="majorHAnsi" w:hAnsiTheme="majorHAnsi"/>
        </w:rPr>
      </w:pPr>
      <w:r w:rsidRPr="008535FB">
        <w:rPr>
          <w:rFonts w:asciiTheme="majorHAnsi" w:hAnsiTheme="majorHAnsi"/>
        </w:rPr>
        <w:t xml:space="preserve">A travel </w:t>
      </w:r>
      <w:r w:rsidRPr="008535FB">
        <w:rPr>
          <w:rFonts w:asciiTheme="majorHAnsi" w:hAnsiTheme="majorHAnsi"/>
          <w:b/>
        </w:rPr>
        <w:t>poster</w:t>
      </w:r>
      <w:r w:rsidRPr="008535FB">
        <w:rPr>
          <w:rFonts w:asciiTheme="majorHAnsi" w:hAnsiTheme="majorHAnsi"/>
        </w:rPr>
        <w:t xml:space="preserve"> to recommend/encourage/persuade people to travel to this city.</w:t>
      </w:r>
      <w:r w:rsidR="00DC1E48" w:rsidRPr="008535FB">
        <w:rPr>
          <w:rFonts w:asciiTheme="majorHAnsi" w:hAnsiTheme="majorHAnsi"/>
        </w:rPr>
        <w:t xml:space="preserve"> You will</w:t>
      </w:r>
      <w:r w:rsidR="00925E01" w:rsidRPr="008535FB">
        <w:rPr>
          <w:rFonts w:asciiTheme="majorHAnsi" w:hAnsiTheme="majorHAnsi"/>
        </w:rPr>
        <w:t xml:space="preserve"> share this with the class and</w:t>
      </w:r>
      <w:r w:rsidR="00DC1E48" w:rsidRPr="008535FB">
        <w:rPr>
          <w:rFonts w:asciiTheme="majorHAnsi" w:hAnsiTheme="majorHAnsi"/>
        </w:rPr>
        <w:t xml:space="preserve"> supplement </w:t>
      </w:r>
      <w:r w:rsidR="00925E01" w:rsidRPr="008535FB">
        <w:rPr>
          <w:rFonts w:asciiTheme="majorHAnsi" w:hAnsiTheme="majorHAnsi"/>
        </w:rPr>
        <w:t>your poster</w:t>
      </w:r>
      <w:r w:rsidR="00DC1E48" w:rsidRPr="008535FB">
        <w:rPr>
          <w:rFonts w:asciiTheme="majorHAnsi" w:hAnsiTheme="majorHAnsi"/>
        </w:rPr>
        <w:t xml:space="preserve"> with a written task or script.</w:t>
      </w:r>
    </w:p>
    <w:p w14:paraId="37C635E2" w14:textId="1046734E" w:rsidR="001A064D" w:rsidRPr="008535FB" w:rsidRDefault="001A064D" w:rsidP="001A064D">
      <w:pPr>
        <w:pStyle w:val="ListParagraph"/>
        <w:numPr>
          <w:ilvl w:val="0"/>
          <w:numId w:val="2"/>
        </w:numPr>
        <w:rPr>
          <w:rFonts w:asciiTheme="majorHAnsi" w:hAnsiTheme="majorHAnsi"/>
        </w:rPr>
      </w:pPr>
      <w:r w:rsidRPr="008535FB">
        <w:rPr>
          <w:rFonts w:asciiTheme="majorHAnsi" w:hAnsiTheme="majorHAnsi"/>
        </w:rPr>
        <w:t xml:space="preserve">A tourism </w:t>
      </w:r>
      <w:r w:rsidRPr="008535FB">
        <w:rPr>
          <w:rFonts w:asciiTheme="majorHAnsi" w:hAnsiTheme="majorHAnsi"/>
          <w:b/>
        </w:rPr>
        <w:t>website</w:t>
      </w:r>
      <w:r w:rsidRPr="008535FB">
        <w:rPr>
          <w:rFonts w:asciiTheme="majorHAnsi" w:hAnsiTheme="majorHAnsi"/>
        </w:rPr>
        <w:t xml:space="preserve"> to recommend/encourage/persuade people to travel to this city</w:t>
      </w:r>
      <w:r w:rsidR="00925E01" w:rsidRPr="008535FB">
        <w:rPr>
          <w:rFonts w:asciiTheme="majorHAnsi" w:hAnsiTheme="majorHAnsi"/>
        </w:rPr>
        <w:t>, which you will share with the class</w:t>
      </w:r>
      <w:r w:rsidRPr="008535FB">
        <w:rPr>
          <w:rFonts w:asciiTheme="majorHAnsi" w:hAnsiTheme="majorHAnsi"/>
        </w:rPr>
        <w:t>.</w:t>
      </w:r>
      <w:r w:rsidR="007A5877">
        <w:rPr>
          <w:rFonts w:asciiTheme="majorHAnsi" w:hAnsiTheme="majorHAnsi"/>
        </w:rPr>
        <w:t xml:space="preserve"> Your website will include all components of the written task.</w:t>
      </w:r>
    </w:p>
    <w:p w14:paraId="4A0DFAAA" w14:textId="77777777" w:rsidR="001A064D" w:rsidRPr="008535FB" w:rsidRDefault="001A064D" w:rsidP="001A064D">
      <w:pPr>
        <w:pStyle w:val="ListParagraph"/>
        <w:ind w:left="1080"/>
        <w:rPr>
          <w:rFonts w:asciiTheme="majorHAnsi" w:hAnsiTheme="majorHAnsi"/>
        </w:rPr>
      </w:pPr>
    </w:p>
    <w:p w14:paraId="15562440" w14:textId="15BC3889" w:rsidR="001E31F0" w:rsidRPr="008535FB" w:rsidRDefault="001E31F0" w:rsidP="001A064D">
      <w:pPr>
        <w:pStyle w:val="ListParagraph"/>
        <w:numPr>
          <w:ilvl w:val="0"/>
          <w:numId w:val="1"/>
        </w:numPr>
        <w:rPr>
          <w:rFonts w:asciiTheme="majorHAnsi" w:hAnsiTheme="majorHAnsi"/>
        </w:rPr>
      </w:pPr>
      <w:r w:rsidRPr="008535FB">
        <w:rPr>
          <w:rFonts w:asciiTheme="majorHAnsi" w:hAnsiTheme="majorHAnsi"/>
        </w:rPr>
        <w:t>WHY: So often, we only learn about a few Spanish-speaking countries and their capitals. This is your chance to</w:t>
      </w:r>
      <w:r w:rsidR="007A5877">
        <w:rPr>
          <w:rFonts w:asciiTheme="majorHAnsi" w:hAnsiTheme="majorHAnsi"/>
        </w:rPr>
        <w:t xml:space="preserve"> explore and then</w:t>
      </w:r>
      <w:r w:rsidRPr="008535FB">
        <w:rPr>
          <w:rFonts w:asciiTheme="majorHAnsi" w:hAnsiTheme="majorHAnsi"/>
        </w:rPr>
        <w:t xml:space="preserve"> teach us about one of the many Spanish-speaking cities wi</w:t>
      </w:r>
      <w:r w:rsidR="001A064D" w:rsidRPr="008535FB">
        <w:rPr>
          <w:rFonts w:asciiTheme="majorHAnsi" w:hAnsiTheme="majorHAnsi"/>
        </w:rPr>
        <w:t>thin the Spanish-speaking world, make recommendations and encourage us to visit and do specific activities that are unique to that area, and spark some interest in traveling there in the future!</w:t>
      </w:r>
    </w:p>
    <w:p w14:paraId="24B97295" w14:textId="390373BF" w:rsidR="000B19EC" w:rsidRPr="008535FB" w:rsidRDefault="000B19EC" w:rsidP="001A064D">
      <w:pPr>
        <w:pStyle w:val="ListParagraph"/>
        <w:numPr>
          <w:ilvl w:val="0"/>
          <w:numId w:val="1"/>
        </w:numPr>
        <w:rPr>
          <w:rFonts w:asciiTheme="majorHAnsi" w:hAnsiTheme="majorHAnsi"/>
        </w:rPr>
      </w:pPr>
      <w:r w:rsidRPr="008535FB">
        <w:rPr>
          <w:rFonts w:asciiTheme="majorHAnsi" w:hAnsiTheme="majorHAnsi"/>
        </w:rPr>
        <w:t>WHEN: We will use some class time over the next few weeks. Official due date and points TBD</w:t>
      </w:r>
      <w:r w:rsidR="007A5877">
        <w:rPr>
          <w:rFonts w:asciiTheme="majorHAnsi" w:hAnsiTheme="majorHAnsi"/>
        </w:rPr>
        <w:t>. This is the final assessment for the chapter, so it will be similar in value to a chapter exam</w:t>
      </w:r>
      <w:r w:rsidRPr="008535FB">
        <w:rPr>
          <w:rFonts w:asciiTheme="majorHAnsi" w:hAnsiTheme="majorHAnsi"/>
        </w:rPr>
        <w:t>.</w:t>
      </w:r>
    </w:p>
    <w:p w14:paraId="796D94F8" w14:textId="77777777" w:rsidR="001E31F0" w:rsidRPr="008535FB" w:rsidRDefault="001E31F0" w:rsidP="001A064D">
      <w:pPr>
        <w:pStyle w:val="ListParagraph"/>
        <w:numPr>
          <w:ilvl w:val="0"/>
          <w:numId w:val="1"/>
        </w:numPr>
        <w:rPr>
          <w:rFonts w:asciiTheme="majorHAnsi" w:hAnsiTheme="majorHAnsi"/>
        </w:rPr>
      </w:pPr>
      <w:r w:rsidRPr="008535FB">
        <w:rPr>
          <w:rFonts w:asciiTheme="majorHAnsi" w:hAnsiTheme="majorHAnsi"/>
        </w:rPr>
        <w:t>Use your online resources to find a list of cities in the Spanish-speaking countries below.</w:t>
      </w:r>
    </w:p>
    <w:p w14:paraId="7BF8DBEF" w14:textId="77777777" w:rsidR="001E31F0" w:rsidRPr="008535FB" w:rsidRDefault="001E31F0" w:rsidP="001A064D">
      <w:pPr>
        <w:pStyle w:val="ListParagraph"/>
        <w:numPr>
          <w:ilvl w:val="0"/>
          <w:numId w:val="1"/>
        </w:numPr>
        <w:rPr>
          <w:rFonts w:asciiTheme="majorHAnsi" w:hAnsiTheme="majorHAnsi"/>
        </w:rPr>
      </w:pPr>
      <w:r w:rsidRPr="008535FB">
        <w:rPr>
          <w:rFonts w:asciiTheme="majorHAnsi" w:hAnsiTheme="majorHAnsi"/>
        </w:rPr>
        <w:t>Narrow your list down to a few cities. Then, pick from that list to determine which city you will research.</w:t>
      </w:r>
    </w:p>
    <w:p w14:paraId="151A6B1E" w14:textId="6E51D417" w:rsidR="001E31F0" w:rsidRPr="008535FB" w:rsidRDefault="001E31F0" w:rsidP="001A064D">
      <w:pPr>
        <w:pStyle w:val="ListParagraph"/>
        <w:numPr>
          <w:ilvl w:val="0"/>
          <w:numId w:val="1"/>
        </w:numPr>
        <w:rPr>
          <w:rFonts w:asciiTheme="majorHAnsi" w:hAnsiTheme="majorHAnsi"/>
        </w:rPr>
      </w:pPr>
      <w:r w:rsidRPr="008535FB">
        <w:rPr>
          <w:rFonts w:asciiTheme="majorHAnsi" w:hAnsiTheme="majorHAnsi"/>
        </w:rPr>
        <w:t xml:space="preserve">There are MANY cities to choose from, so </w:t>
      </w:r>
      <w:r w:rsidR="007A5877">
        <w:rPr>
          <w:rFonts w:asciiTheme="majorHAnsi" w:hAnsiTheme="majorHAnsi"/>
        </w:rPr>
        <w:t>we will avoid repeating cities</w:t>
      </w:r>
      <w:r w:rsidRPr="008535FB">
        <w:rPr>
          <w:rFonts w:asciiTheme="majorHAnsi" w:hAnsiTheme="majorHAnsi"/>
        </w:rPr>
        <w:t xml:space="preserve"> </w:t>
      </w:r>
      <w:r w:rsidR="00A87BFF">
        <w:rPr>
          <w:rFonts w:asciiTheme="majorHAnsi" w:hAnsiTheme="majorHAnsi"/>
        </w:rPr>
        <w:t>within your</w:t>
      </w:r>
      <w:r w:rsidRPr="008535FB">
        <w:rPr>
          <w:rFonts w:asciiTheme="majorHAnsi" w:hAnsiTheme="majorHAnsi"/>
        </w:rPr>
        <w:t xml:space="preserve"> class.</w:t>
      </w:r>
    </w:p>
    <w:p w14:paraId="318C2B27" w14:textId="77777777" w:rsidR="001E31F0" w:rsidRPr="008535FB" w:rsidRDefault="00925E01">
      <w:pPr>
        <w:rPr>
          <w:rFonts w:asciiTheme="majorHAnsi" w:hAnsiTheme="majorHAnsi"/>
        </w:rPr>
      </w:pPr>
      <w:r w:rsidRPr="008535FB">
        <w:rPr>
          <w:rFonts w:asciiTheme="majorHAnsi" w:hAnsiTheme="majorHAnsi"/>
          <w:noProof/>
        </w:rPr>
        <w:drawing>
          <wp:anchor distT="0" distB="0" distL="114300" distR="114300" simplePos="0" relativeHeight="251658240" behindDoc="1" locked="0" layoutInCell="1" allowOverlap="1" wp14:anchorId="137DBBDD" wp14:editId="599CC987">
            <wp:simplePos x="0" y="0"/>
            <wp:positionH relativeFrom="column">
              <wp:posOffset>371475</wp:posOffset>
            </wp:positionH>
            <wp:positionV relativeFrom="paragraph">
              <wp:posOffset>-88265</wp:posOffset>
            </wp:positionV>
            <wp:extent cx="5626735" cy="3261360"/>
            <wp:effectExtent l="0" t="0" r="0" b="0"/>
            <wp:wrapTight wrapText="bothSides">
              <wp:wrapPolygon edited="0">
                <wp:start x="0" y="0"/>
                <wp:lineTo x="0" y="21449"/>
                <wp:lineTo x="21500" y="21449"/>
                <wp:lineTo x="21500"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26735" cy="3261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0350E" w14:textId="26F6A749" w:rsidR="00C3061D" w:rsidRPr="008535FB" w:rsidRDefault="00352F02" w:rsidP="000B19EC">
      <w:pPr>
        <w:jc w:val="center"/>
        <w:rPr>
          <w:rFonts w:asciiTheme="majorHAnsi" w:hAnsiTheme="majorHAnsi"/>
          <w:b/>
          <w:sz w:val="24"/>
        </w:rPr>
      </w:pPr>
      <w:r w:rsidRPr="008535FB">
        <w:rPr>
          <w:rFonts w:asciiTheme="majorHAnsi" w:hAnsiTheme="majorHAnsi"/>
          <w:b/>
          <w:sz w:val="24"/>
        </w:rPr>
        <w:lastRenderedPageBreak/>
        <w:t>Topics to include/organizer to help you</w:t>
      </w:r>
      <w:r w:rsidR="007A5877">
        <w:rPr>
          <w:rFonts w:asciiTheme="majorHAnsi" w:hAnsiTheme="majorHAnsi"/>
          <w:b/>
          <w:sz w:val="24"/>
        </w:rPr>
        <w:t xml:space="preserve">: </w:t>
      </w:r>
    </w:p>
    <w:tbl>
      <w:tblPr>
        <w:tblStyle w:val="TableGrid"/>
        <w:tblW w:w="9756" w:type="dxa"/>
        <w:tblLook w:val="04A0" w:firstRow="1" w:lastRow="0" w:firstColumn="1" w:lastColumn="0" w:noHBand="0" w:noVBand="1"/>
      </w:tblPr>
      <w:tblGrid>
        <w:gridCol w:w="3551"/>
        <w:gridCol w:w="6205"/>
      </w:tblGrid>
      <w:tr w:rsidR="00C3061D" w:rsidRPr="008535FB" w14:paraId="32CD8502" w14:textId="77777777" w:rsidTr="00A87BFF">
        <w:trPr>
          <w:trHeight w:val="386"/>
        </w:trPr>
        <w:tc>
          <w:tcPr>
            <w:tcW w:w="3539" w:type="dxa"/>
          </w:tcPr>
          <w:p w14:paraId="2AE05BA3" w14:textId="44E4301A" w:rsidR="00C3061D" w:rsidRPr="00AC01AD" w:rsidRDefault="00C3061D">
            <w:pPr>
              <w:rPr>
                <w:rFonts w:asciiTheme="majorHAnsi" w:hAnsiTheme="majorHAnsi"/>
                <w:b/>
              </w:rPr>
            </w:pPr>
          </w:p>
        </w:tc>
        <w:tc>
          <w:tcPr>
            <w:tcW w:w="6217" w:type="dxa"/>
          </w:tcPr>
          <w:p w14:paraId="7C285839" w14:textId="77777777" w:rsidR="00C3061D" w:rsidRPr="008535FB" w:rsidRDefault="00C3061D">
            <w:pPr>
              <w:rPr>
                <w:rFonts w:asciiTheme="majorHAnsi" w:hAnsiTheme="majorHAnsi"/>
              </w:rPr>
            </w:pPr>
          </w:p>
        </w:tc>
      </w:tr>
      <w:tr w:rsidR="00C3061D" w:rsidRPr="008535FB" w14:paraId="667D7B85" w14:textId="77777777" w:rsidTr="00A87BFF">
        <w:trPr>
          <w:trHeight w:val="409"/>
        </w:trPr>
        <w:tc>
          <w:tcPr>
            <w:tcW w:w="3539" w:type="dxa"/>
          </w:tcPr>
          <w:p w14:paraId="117472C6" w14:textId="77777777" w:rsidR="00C3061D" w:rsidRPr="008535FB" w:rsidRDefault="00C3061D" w:rsidP="00C3061D">
            <w:pPr>
              <w:rPr>
                <w:rFonts w:asciiTheme="majorHAnsi" w:hAnsiTheme="majorHAnsi"/>
              </w:rPr>
            </w:pPr>
            <w:r w:rsidRPr="008535FB">
              <w:rPr>
                <w:rFonts w:asciiTheme="majorHAnsi" w:hAnsiTheme="majorHAnsi"/>
              </w:rPr>
              <w:t>The name of the city and what country it is in</w:t>
            </w:r>
          </w:p>
          <w:p w14:paraId="3B63CFA0" w14:textId="77777777" w:rsidR="00C3061D" w:rsidRPr="008535FB" w:rsidRDefault="00C3061D">
            <w:pPr>
              <w:rPr>
                <w:rFonts w:asciiTheme="majorHAnsi" w:hAnsiTheme="majorHAnsi"/>
              </w:rPr>
            </w:pPr>
          </w:p>
        </w:tc>
        <w:tc>
          <w:tcPr>
            <w:tcW w:w="6217" w:type="dxa"/>
          </w:tcPr>
          <w:p w14:paraId="7F2101B7" w14:textId="77777777" w:rsidR="00C3061D" w:rsidRPr="008535FB" w:rsidRDefault="00C3061D">
            <w:pPr>
              <w:rPr>
                <w:rFonts w:asciiTheme="majorHAnsi" w:hAnsiTheme="majorHAnsi"/>
              </w:rPr>
            </w:pPr>
          </w:p>
          <w:p w14:paraId="304BCC75" w14:textId="77777777" w:rsidR="00352F02" w:rsidRPr="008535FB" w:rsidRDefault="00352F02">
            <w:pPr>
              <w:rPr>
                <w:rFonts w:asciiTheme="majorHAnsi" w:hAnsiTheme="majorHAnsi"/>
              </w:rPr>
            </w:pPr>
          </w:p>
          <w:p w14:paraId="66EF6B75" w14:textId="77777777" w:rsidR="00352F02" w:rsidRPr="008535FB" w:rsidRDefault="00352F02">
            <w:pPr>
              <w:rPr>
                <w:rFonts w:asciiTheme="majorHAnsi" w:hAnsiTheme="majorHAnsi"/>
              </w:rPr>
            </w:pPr>
          </w:p>
          <w:p w14:paraId="09FA683C" w14:textId="77777777" w:rsidR="00352F02" w:rsidRPr="008535FB" w:rsidRDefault="00352F02">
            <w:pPr>
              <w:rPr>
                <w:rFonts w:asciiTheme="majorHAnsi" w:hAnsiTheme="majorHAnsi"/>
              </w:rPr>
            </w:pPr>
          </w:p>
        </w:tc>
      </w:tr>
      <w:tr w:rsidR="00925E01" w:rsidRPr="008535FB" w14:paraId="7D02B01F" w14:textId="77777777" w:rsidTr="00A87BFF">
        <w:trPr>
          <w:trHeight w:val="683"/>
        </w:trPr>
        <w:tc>
          <w:tcPr>
            <w:tcW w:w="3539" w:type="dxa"/>
          </w:tcPr>
          <w:p w14:paraId="76F88038" w14:textId="7DA950C0" w:rsidR="00925E01" w:rsidRPr="008535FB" w:rsidRDefault="00925E01" w:rsidP="00A87BFF">
            <w:pPr>
              <w:rPr>
                <w:rFonts w:asciiTheme="majorHAnsi" w:hAnsiTheme="majorHAnsi"/>
              </w:rPr>
            </w:pPr>
            <w:r w:rsidRPr="008535FB">
              <w:rPr>
                <w:rFonts w:asciiTheme="majorHAnsi" w:hAnsiTheme="majorHAnsi"/>
              </w:rPr>
              <w:t xml:space="preserve">People with what types of interests might find this an attractive place? </w:t>
            </w:r>
          </w:p>
        </w:tc>
        <w:tc>
          <w:tcPr>
            <w:tcW w:w="6217" w:type="dxa"/>
          </w:tcPr>
          <w:p w14:paraId="365BDB8E" w14:textId="77777777" w:rsidR="00925E01" w:rsidRPr="008535FB" w:rsidRDefault="00925E01">
            <w:pPr>
              <w:rPr>
                <w:rFonts w:asciiTheme="majorHAnsi" w:hAnsiTheme="majorHAnsi"/>
              </w:rPr>
            </w:pPr>
          </w:p>
        </w:tc>
      </w:tr>
      <w:tr w:rsidR="00C3061D" w:rsidRPr="008535FB" w14:paraId="44BA0646" w14:textId="77777777" w:rsidTr="00A87BFF">
        <w:trPr>
          <w:trHeight w:val="409"/>
        </w:trPr>
        <w:tc>
          <w:tcPr>
            <w:tcW w:w="3539" w:type="dxa"/>
          </w:tcPr>
          <w:p w14:paraId="6B2B97C9" w14:textId="77777777" w:rsidR="00C3061D" w:rsidRPr="008535FB" w:rsidRDefault="00C3061D" w:rsidP="00C3061D">
            <w:pPr>
              <w:rPr>
                <w:rFonts w:asciiTheme="majorHAnsi" w:hAnsiTheme="majorHAnsi"/>
              </w:rPr>
            </w:pPr>
            <w:r w:rsidRPr="008535FB">
              <w:rPr>
                <w:rFonts w:asciiTheme="majorHAnsi" w:hAnsiTheme="majorHAnsi"/>
              </w:rPr>
              <w:t>Size of city and a comparison to a US city so we can relate</w:t>
            </w:r>
          </w:p>
          <w:p w14:paraId="026AE40C" w14:textId="77777777" w:rsidR="00C3061D" w:rsidRPr="008535FB" w:rsidRDefault="00C3061D">
            <w:pPr>
              <w:rPr>
                <w:rFonts w:asciiTheme="majorHAnsi" w:hAnsiTheme="majorHAnsi"/>
              </w:rPr>
            </w:pPr>
          </w:p>
        </w:tc>
        <w:tc>
          <w:tcPr>
            <w:tcW w:w="6217" w:type="dxa"/>
          </w:tcPr>
          <w:p w14:paraId="59BB54BC" w14:textId="77777777" w:rsidR="00C3061D" w:rsidRPr="008535FB" w:rsidRDefault="00C3061D">
            <w:pPr>
              <w:rPr>
                <w:rFonts w:asciiTheme="majorHAnsi" w:hAnsiTheme="majorHAnsi"/>
              </w:rPr>
            </w:pPr>
          </w:p>
          <w:p w14:paraId="02AE88DE" w14:textId="77777777" w:rsidR="00352F02" w:rsidRPr="008535FB" w:rsidRDefault="00352F02">
            <w:pPr>
              <w:rPr>
                <w:rFonts w:asciiTheme="majorHAnsi" w:hAnsiTheme="majorHAnsi"/>
              </w:rPr>
            </w:pPr>
          </w:p>
          <w:p w14:paraId="7CC56B96" w14:textId="77777777" w:rsidR="00352F02" w:rsidRPr="008535FB" w:rsidRDefault="00352F02">
            <w:pPr>
              <w:rPr>
                <w:rFonts w:asciiTheme="majorHAnsi" w:hAnsiTheme="majorHAnsi"/>
              </w:rPr>
            </w:pPr>
          </w:p>
          <w:p w14:paraId="3CBD4983" w14:textId="77777777" w:rsidR="00352F02" w:rsidRPr="008535FB" w:rsidRDefault="00352F02">
            <w:pPr>
              <w:rPr>
                <w:rFonts w:asciiTheme="majorHAnsi" w:hAnsiTheme="majorHAnsi"/>
              </w:rPr>
            </w:pPr>
          </w:p>
        </w:tc>
      </w:tr>
      <w:tr w:rsidR="00C3061D" w:rsidRPr="008535FB" w14:paraId="3A5EDA45" w14:textId="77777777" w:rsidTr="00A87BFF">
        <w:trPr>
          <w:trHeight w:val="386"/>
        </w:trPr>
        <w:tc>
          <w:tcPr>
            <w:tcW w:w="3539" w:type="dxa"/>
          </w:tcPr>
          <w:p w14:paraId="2F8F838C" w14:textId="15EAC2EE" w:rsidR="00C3061D" w:rsidRPr="008535FB" w:rsidRDefault="00C3061D" w:rsidP="00C3061D">
            <w:pPr>
              <w:rPr>
                <w:rFonts w:asciiTheme="majorHAnsi" w:hAnsiTheme="majorHAnsi"/>
              </w:rPr>
            </w:pPr>
            <w:r w:rsidRPr="008535FB">
              <w:rPr>
                <w:rFonts w:asciiTheme="majorHAnsi" w:hAnsiTheme="majorHAnsi"/>
              </w:rPr>
              <w:t>Climate, Seasons, Weather</w:t>
            </w:r>
            <w:r w:rsidR="00902221" w:rsidRPr="008535FB">
              <w:rPr>
                <w:rFonts w:asciiTheme="majorHAnsi" w:hAnsiTheme="majorHAnsi"/>
              </w:rPr>
              <w:t>, and h</w:t>
            </w:r>
            <w:r w:rsidR="007A5877">
              <w:rPr>
                <w:rFonts w:asciiTheme="majorHAnsi" w:hAnsiTheme="majorHAnsi"/>
              </w:rPr>
              <w:t xml:space="preserve">ow </w:t>
            </w:r>
            <w:proofErr w:type="gramStart"/>
            <w:r w:rsidR="007A5877">
              <w:rPr>
                <w:rFonts w:asciiTheme="majorHAnsi" w:hAnsiTheme="majorHAnsi"/>
              </w:rPr>
              <w:t>these impact t</w:t>
            </w:r>
            <w:r w:rsidR="00902221" w:rsidRPr="008535FB">
              <w:rPr>
                <w:rFonts w:asciiTheme="majorHAnsi" w:hAnsiTheme="majorHAnsi"/>
              </w:rPr>
              <w:t>ourism</w:t>
            </w:r>
            <w:proofErr w:type="gramEnd"/>
          </w:p>
          <w:p w14:paraId="2FB65CB7" w14:textId="77777777" w:rsidR="00C3061D" w:rsidRPr="008535FB" w:rsidRDefault="00C3061D">
            <w:pPr>
              <w:rPr>
                <w:rFonts w:asciiTheme="majorHAnsi" w:hAnsiTheme="majorHAnsi"/>
              </w:rPr>
            </w:pPr>
          </w:p>
        </w:tc>
        <w:tc>
          <w:tcPr>
            <w:tcW w:w="6217" w:type="dxa"/>
          </w:tcPr>
          <w:p w14:paraId="020F9D92" w14:textId="77777777" w:rsidR="00C3061D" w:rsidRPr="008535FB" w:rsidRDefault="00C3061D">
            <w:pPr>
              <w:rPr>
                <w:rFonts w:asciiTheme="majorHAnsi" w:hAnsiTheme="majorHAnsi"/>
              </w:rPr>
            </w:pPr>
          </w:p>
          <w:p w14:paraId="2C1C8949" w14:textId="77777777" w:rsidR="00352F02" w:rsidRPr="008535FB" w:rsidRDefault="00352F02">
            <w:pPr>
              <w:rPr>
                <w:rFonts w:asciiTheme="majorHAnsi" w:hAnsiTheme="majorHAnsi"/>
              </w:rPr>
            </w:pPr>
          </w:p>
          <w:p w14:paraId="5DCB858B" w14:textId="77777777" w:rsidR="00352F02" w:rsidRPr="008535FB" w:rsidRDefault="00352F02">
            <w:pPr>
              <w:rPr>
                <w:rFonts w:asciiTheme="majorHAnsi" w:hAnsiTheme="majorHAnsi"/>
              </w:rPr>
            </w:pPr>
          </w:p>
          <w:p w14:paraId="63CF1609" w14:textId="77777777" w:rsidR="00352F02" w:rsidRPr="008535FB" w:rsidRDefault="00352F02">
            <w:pPr>
              <w:rPr>
                <w:rFonts w:asciiTheme="majorHAnsi" w:hAnsiTheme="majorHAnsi"/>
              </w:rPr>
            </w:pPr>
          </w:p>
          <w:p w14:paraId="1A8D50BB" w14:textId="77777777" w:rsidR="00352F02" w:rsidRPr="008535FB" w:rsidRDefault="00352F02">
            <w:pPr>
              <w:rPr>
                <w:rFonts w:asciiTheme="majorHAnsi" w:hAnsiTheme="majorHAnsi"/>
              </w:rPr>
            </w:pPr>
          </w:p>
        </w:tc>
      </w:tr>
      <w:tr w:rsidR="00C3061D" w:rsidRPr="008535FB" w14:paraId="320569DD" w14:textId="77777777" w:rsidTr="00A87BFF">
        <w:trPr>
          <w:trHeight w:val="409"/>
        </w:trPr>
        <w:tc>
          <w:tcPr>
            <w:tcW w:w="3539" w:type="dxa"/>
          </w:tcPr>
          <w:p w14:paraId="63E855B7" w14:textId="39AA31CE" w:rsidR="00C3061D" w:rsidRPr="008535FB" w:rsidRDefault="00C3061D" w:rsidP="00C3061D">
            <w:pPr>
              <w:rPr>
                <w:rFonts w:asciiTheme="majorHAnsi" w:hAnsiTheme="majorHAnsi"/>
              </w:rPr>
            </w:pPr>
            <w:r w:rsidRPr="008535FB">
              <w:rPr>
                <w:rFonts w:asciiTheme="majorHAnsi" w:hAnsiTheme="majorHAnsi"/>
              </w:rPr>
              <w:t>Founding /settling information if possible</w:t>
            </w:r>
            <w:r w:rsidR="007A5877">
              <w:rPr>
                <w:rFonts w:asciiTheme="majorHAnsi" w:hAnsiTheme="majorHAnsi"/>
              </w:rPr>
              <w:t xml:space="preserve">, especially if this </w:t>
            </w:r>
            <w:r w:rsidR="00902221" w:rsidRPr="008535FB">
              <w:rPr>
                <w:rFonts w:asciiTheme="majorHAnsi" w:hAnsiTheme="majorHAnsi"/>
              </w:rPr>
              <w:t>relates to the Spanish language/cultures</w:t>
            </w:r>
          </w:p>
          <w:p w14:paraId="632D46B6" w14:textId="77777777" w:rsidR="00C3061D" w:rsidRPr="008535FB" w:rsidRDefault="00C3061D">
            <w:pPr>
              <w:rPr>
                <w:rFonts w:asciiTheme="majorHAnsi" w:hAnsiTheme="majorHAnsi"/>
              </w:rPr>
            </w:pPr>
          </w:p>
        </w:tc>
        <w:tc>
          <w:tcPr>
            <w:tcW w:w="6217" w:type="dxa"/>
          </w:tcPr>
          <w:p w14:paraId="5AFEB046" w14:textId="77777777" w:rsidR="00C3061D" w:rsidRPr="008535FB" w:rsidRDefault="00C3061D">
            <w:pPr>
              <w:rPr>
                <w:rFonts w:asciiTheme="majorHAnsi" w:hAnsiTheme="majorHAnsi"/>
              </w:rPr>
            </w:pPr>
          </w:p>
          <w:p w14:paraId="77BD4671" w14:textId="77777777" w:rsidR="00352F02" w:rsidRPr="008535FB" w:rsidRDefault="00352F02">
            <w:pPr>
              <w:rPr>
                <w:rFonts w:asciiTheme="majorHAnsi" w:hAnsiTheme="majorHAnsi"/>
              </w:rPr>
            </w:pPr>
          </w:p>
          <w:p w14:paraId="33445529" w14:textId="77777777" w:rsidR="00352F02" w:rsidRPr="008535FB" w:rsidRDefault="00352F02">
            <w:pPr>
              <w:rPr>
                <w:rFonts w:asciiTheme="majorHAnsi" w:hAnsiTheme="majorHAnsi"/>
              </w:rPr>
            </w:pPr>
          </w:p>
          <w:p w14:paraId="5F83E653" w14:textId="77777777" w:rsidR="00352F02" w:rsidRPr="008535FB" w:rsidRDefault="00352F02">
            <w:pPr>
              <w:rPr>
                <w:rFonts w:asciiTheme="majorHAnsi" w:hAnsiTheme="majorHAnsi"/>
              </w:rPr>
            </w:pPr>
          </w:p>
          <w:p w14:paraId="6227F596" w14:textId="77777777" w:rsidR="00352F02" w:rsidRPr="008535FB" w:rsidRDefault="00352F02">
            <w:pPr>
              <w:rPr>
                <w:rFonts w:asciiTheme="majorHAnsi" w:hAnsiTheme="majorHAnsi"/>
              </w:rPr>
            </w:pPr>
          </w:p>
        </w:tc>
      </w:tr>
      <w:tr w:rsidR="00C3061D" w:rsidRPr="008535FB" w14:paraId="6E1957A2" w14:textId="77777777" w:rsidTr="00A87BFF">
        <w:trPr>
          <w:trHeight w:val="386"/>
        </w:trPr>
        <w:tc>
          <w:tcPr>
            <w:tcW w:w="3539" w:type="dxa"/>
          </w:tcPr>
          <w:p w14:paraId="14BB0C1E" w14:textId="77777777" w:rsidR="00C3061D" w:rsidRPr="008535FB" w:rsidRDefault="00C3061D" w:rsidP="00C3061D">
            <w:pPr>
              <w:rPr>
                <w:rFonts w:asciiTheme="majorHAnsi" w:hAnsiTheme="majorHAnsi"/>
              </w:rPr>
            </w:pPr>
            <w:r w:rsidRPr="008535FB">
              <w:rPr>
                <w:rFonts w:asciiTheme="majorHAnsi" w:hAnsiTheme="majorHAnsi"/>
              </w:rPr>
              <w:t>Any indigenous history if possible</w:t>
            </w:r>
            <w:r w:rsidR="001A064D" w:rsidRPr="008535FB">
              <w:rPr>
                <w:rFonts w:asciiTheme="majorHAnsi" w:hAnsiTheme="majorHAnsi"/>
              </w:rPr>
              <w:t xml:space="preserve"> / any interesting religious info</w:t>
            </w:r>
          </w:p>
          <w:p w14:paraId="66CCA3A7" w14:textId="77777777" w:rsidR="00C3061D" w:rsidRPr="008535FB" w:rsidRDefault="00C3061D">
            <w:pPr>
              <w:rPr>
                <w:rFonts w:asciiTheme="majorHAnsi" w:hAnsiTheme="majorHAnsi"/>
              </w:rPr>
            </w:pPr>
          </w:p>
        </w:tc>
        <w:tc>
          <w:tcPr>
            <w:tcW w:w="6217" w:type="dxa"/>
          </w:tcPr>
          <w:p w14:paraId="53AF25D1" w14:textId="77777777" w:rsidR="00C3061D" w:rsidRPr="008535FB" w:rsidRDefault="00C3061D">
            <w:pPr>
              <w:rPr>
                <w:rFonts w:asciiTheme="majorHAnsi" w:hAnsiTheme="majorHAnsi"/>
              </w:rPr>
            </w:pPr>
          </w:p>
          <w:p w14:paraId="014AAF34" w14:textId="77777777" w:rsidR="00352F02" w:rsidRPr="008535FB" w:rsidRDefault="00352F02">
            <w:pPr>
              <w:rPr>
                <w:rFonts w:asciiTheme="majorHAnsi" w:hAnsiTheme="majorHAnsi"/>
              </w:rPr>
            </w:pPr>
          </w:p>
          <w:p w14:paraId="292FFD10" w14:textId="77777777" w:rsidR="00352F02" w:rsidRPr="008535FB" w:rsidRDefault="00352F02">
            <w:pPr>
              <w:rPr>
                <w:rFonts w:asciiTheme="majorHAnsi" w:hAnsiTheme="majorHAnsi"/>
              </w:rPr>
            </w:pPr>
          </w:p>
          <w:p w14:paraId="310C17DF" w14:textId="77777777" w:rsidR="00352F02" w:rsidRPr="008535FB" w:rsidRDefault="00352F02">
            <w:pPr>
              <w:rPr>
                <w:rFonts w:asciiTheme="majorHAnsi" w:hAnsiTheme="majorHAnsi"/>
              </w:rPr>
            </w:pPr>
          </w:p>
          <w:p w14:paraId="37FC88D0" w14:textId="77777777" w:rsidR="00352F02" w:rsidRPr="008535FB" w:rsidRDefault="00352F02">
            <w:pPr>
              <w:rPr>
                <w:rFonts w:asciiTheme="majorHAnsi" w:hAnsiTheme="majorHAnsi"/>
              </w:rPr>
            </w:pPr>
          </w:p>
        </w:tc>
      </w:tr>
      <w:tr w:rsidR="00C3061D" w:rsidRPr="008535FB" w14:paraId="586D0CB4" w14:textId="77777777" w:rsidTr="00A87BFF">
        <w:trPr>
          <w:trHeight w:val="409"/>
        </w:trPr>
        <w:tc>
          <w:tcPr>
            <w:tcW w:w="3539" w:type="dxa"/>
          </w:tcPr>
          <w:p w14:paraId="5D43CFB2" w14:textId="77777777" w:rsidR="00C3061D" w:rsidRPr="008535FB" w:rsidRDefault="00C3061D" w:rsidP="00C3061D">
            <w:pPr>
              <w:rPr>
                <w:rFonts w:asciiTheme="majorHAnsi" w:hAnsiTheme="majorHAnsi"/>
              </w:rPr>
            </w:pPr>
            <w:r w:rsidRPr="008535FB">
              <w:rPr>
                <w:rFonts w:asciiTheme="majorHAnsi" w:hAnsiTheme="majorHAnsi"/>
              </w:rPr>
              <w:t>Attractions/things to do and see in this city</w:t>
            </w:r>
            <w:r w:rsidR="00902221" w:rsidRPr="008535FB">
              <w:rPr>
                <w:rFonts w:asciiTheme="majorHAnsi" w:hAnsiTheme="majorHAnsi"/>
              </w:rPr>
              <w:t>, specific to tourism/travel</w:t>
            </w:r>
          </w:p>
          <w:p w14:paraId="0D83C499" w14:textId="77777777" w:rsidR="00C3061D" w:rsidRPr="008535FB" w:rsidRDefault="00C3061D">
            <w:pPr>
              <w:rPr>
                <w:rFonts w:asciiTheme="majorHAnsi" w:hAnsiTheme="majorHAnsi"/>
              </w:rPr>
            </w:pPr>
          </w:p>
        </w:tc>
        <w:tc>
          <w:tcPr>
            <w:tcW w:w="6217" w:type="dxa"/>
          </w:tcPr>
          <w:p w14:paraId="1319C866" w14:textId="77777777" w:rsidR="00C3061D" w:rsidRPr="008535FB" w:rsidRDefault="00C3061D">
            <w:pPr>
              <w:rPr>
                <w:rFonts w:asciiTheme="majorHAnsi" w:hAnsiTheme="majorHAnsi"/>
              </w:rPr>
            </w:pPr>
          </w:p>
          <w:p w14:paraId="5F29A7FA" w14:textId="77777777" w:rsidR="00352F02" w:rsidRPr="008535FB" w:rsidRDefault="00352F02">
            <w:pPr>
              <w:rPr>
                <w:rFonts w:asciiTheme="majorHAnsi" w:hAnsiTheme="majorHAnsi"/>
              </w:rPr>
            </w:pPr>
          </w:p>
          <w:p w14:paraId="5C1E0121" w14:textId="77777777" w:rsidR="00352F02" w:rsidRPr="008535FB" w:rsidRDefault="00352F02">
            <w:pPr>
              <w:rPr>
                <w:rFonts w:asciiTheme="majorHAnsi" w:hAnsiTheme="majorHAnsi"/>
              </w:rPr>
            </w:pPr>
          </w:p>
          <w:p w14:paraId="061E2AA1" w14:textId="77777777" w:rsidR="00352F02" w:rsidRPr="008535FB" w:rsidRDefault="00352F02">
            <w:pPr>
              <w:rPr>
                <w:rFonts w:asciiTheme="majorHAnsi" w:hAnsiTheme="majorHAnsi"/>
              </w:rPr>
            </w:pPr>
          </w:p>
          <w:p w14:paraId="4E561B95" w14:textId="77777777" w:rsidR="00352F02" w:rsidRPr="008535FB" w:rsidRDefault="00352F02">
            <w:pPr>
              <w:rPr>
                <w:rFonts w:asciiTheme="majorHAnsi" w:hAnsiTheme="majorHAnsi"/>
              </w:rPr>
            </w:pPr>
          </w:p>
        </w:tc>
      </w:tr>
      <w:tr w:rsidR="00C3061D" w:rsidRPr="008535FB" w14:paraId="38D577D9" w14:textId="77777777" w:rsidTr="00A87BFF">
        <w:trPr>
          <w:trHeight w:val="409"/>
        </w:trPr>
        <w:tc>
          <w:tcPr>
            <w:tcW w:w="3539" w:type="dxa"/>
          </w:tcPr>
          <w:p w14:paraId="6A8D2C9B" w14:textId="7ADB6914" w:rsidR="00C3061D" w:rsidRPr="008535FB" w:rsidRDefault="00C3061D" w:rsidP="00C3061D">
            <w:pPr>
              <w:rPr>
                <w:rFonts w:asciiTheme="majorHAnsi" w:hAnsiTheme="majorHAnsi"/>
              </w:rPr>
            </w:pPr>
            <w:r w:rsidRPr="008535FB">
              <w:rPr>
                <w:rFonts w:asciiTheme="majorHAnsi" w:hAnsiTheme="majorHAnsi"/>
              </w:rPr>
              <w:t>Types of food they eat there</w:t>
            </w:r>
            <w:r w:rsidR="007A5877">
              <w:rPr>
                <w:rFonts w:asciiTheme="majorHAnsi" w:hAnsiTheme="majorHAnsi"/>
              </w:rPr>
              <w:t xml:space="preserve">: </w:t>
            </w:r>
            <w:r w:rsidR="00902221" w:rsidRPr="008535FB">
              <w:rPr>
                <w:rFonts w:asciiTheme="majorHAnsi" w:hAnsiTheme="majorHAnsi"/>
              </w:rPr>
              <w:t xml:space="preserve"> must-haves, must-tries?</w:t>
            </w:r>
          </w:p>
          <w:p w14:paraId="44F520A2" w14:textId="77777777" w:rsidR="00C3061D" w:rsidRPr="008535FB" w:rsidRDefault="00C3061D">
            <w:pPr>
              <w:rPr>
                <w:rFonts w:asciiTheme="majorHAnsi" w:hAnsiTheme="majorHAnsi"/>
              </w:rPr>
            </w:pPr>
          </w:p>
          <w:p w14:paraId="0AF1B707" w14:textId="77777777" w:rsidR="000B19EC" w:rsidRPr="008535FB" w:rsidRDefault="000B19EC">
            <w:pPr>
              <w:rPr>
                <w:rFonts w:asciiTheme="majorHAnsi" w:hAnsiTheme="majorHAnsi"/>
              </w:rPr>
            </w:pPr>
          </w:p>
          <w:p w14:paraId="760748A7" w14:textId="77777777" w:rsidR="000B19EC" w:rsidRPr="008535FB" w:rsidRDefault="000B19EC">
            <w:pPr>
              <w:rPr>
                <w:rFonts w:asciiTheme="majorHAnsi" w:hAnsiTheme="majorHAnsi"/>
              </w:rPr>
            </w:pPr>
          </w:p>
        </w:tc>
        <w:tc>
          <w:tcPr>
            <w:tcW w:w="6217" w:type="dxa"/>
          </w:tcPr>
          <w:p w14:paraId="107B28F4" w14:textId="77777777" w:rsidR="00C3061D" w:rsidRPr="008535FB" w:rsidRDefault="00C3061D">
            <w:pPr>
              <w:rPr>
                <w:rFonts w:asciiTheme="majorHAnsi" w:hAnsiTheme="majorHAnsi"/>
              </w:rPr>
            </w:pPr>
          </w:p>
          <w:p w14:paraId="5FDEDCE6" w14:textId="77777777" w:rsidR="00352F02" w:rsidRPr="008535FB" w:rsidRDefault="00352F02">
            <w:pPr>
              <w:rPr>
                <w:rFonts w:asciiTheme="majorHAnsi" w:hAnsiTheme="majorHAnsi"/>
              </w:rPr>
            </w:pPr>
          </w:p>
          <w:p w14:paraId="03CD4F9B" w14:textId="77777777" w:rsidR="00352F02" w:rsidRPr="008535FB" w:rsidRDefault="00352F02">
            <w:pPr>
              <w:rPr>
                <w:rFonts w:asciiTheme="majorHAnsi" w:hAnsiTheme="majorHAnsi"/>
              </w:rPr>
            </w:pPr>
          </w:p>
          <w:p w14:paraId="76739DEF" w14:textId="77777777" w:rsidR="00352F02" w:rsidRPr="008535FB" w:rsidRDefault="00352F02">
            <w:pPr>
              <w:rPr>
                <w:rFonts w:asciiTheme="majorHAnsi" w:hAnsiTheme="majorHAnsi"/>
              </w:rPr>
            </w:pPr>
          </w:p>
          <w:p w14:paraId="4C7ED59B" w14:textId="77777777" w:rsidR="00352F02" w:rsidRPr="008535FB" w:rsidRDefault="00352F02">
            <w:pPr>
              <w:rPr>
                <w:rFonts w:asciiTheme="majorHAnsi" w:hAnsiTheme="majorHAnsi"/>
              </w:rPr>
            </w:pPr>
          </w:p>
        </w:tc>
      </w:tr>
      <w:tr w:rsidR="00C3061D" w:rsidRPr="008535FB" w14:paraId="1ECFC5BA" w14:textId="77777777" w:rsidTr="00A87BFF">
        <w:trPr>
          <w:trHeight w:val="409"/>
        </w:trPr>
        <w:tc>
          <w:tcPr>
            <w:tcW w:w="3539" w:type="dxa"/>
          </w:tcPr>
          <w:p w14:paraId="70637FD1" w14:textId="77777777" w:rsidR="00C3061D" w:rsidRPr="008535FB" w:rsidRDefault="00C3061D">
            <w:pPr>
              <w:rPr>
                <w:rFonts w:asciiTheme="majorHAnsi" w:hAnsiTheme="majorHAnsi"/>
              </w:rPr>
            </w:pPr>
            <w:r w:rsidRPr="008535FB">
              <w:rPr>
                <w:rFonts w:asciiTheme="majorHAnsi" w:hAnsiTheme="majorHAnsi"/>
              </w:rPr>
              <w:t>Sports,  Arts, and Entertainment</w:t>
            </w:r>
            <w:r w:rsidR="00902221" w:rsidRPr="008535FB">
              <w:rPr>
                <w:rFonts w:asciiTheme="majorHAnsi" w:hAnsiTheme="majorHAnsi"/>
              </w:rPr>
              <w:t>, as related to travel/tourism</w:t>
            </w:r>
          </w:p>
        </w:tc>
        <w:tc>
          <w:tcPr>
            <w:tcW w:w="6217" w:type="dxa"/>
          </w:tcPr>
          <w:p w14:paraId="342B79C6" w14:textId="77777777" w:rsidR="00C3061D" w:rsidRPr="008535FB" w:rsidRDefault="00C3061D">
            <w:pPr>
              <w:rPr>
                <w:rFonts w:asciiTheme="majorHAnsi" w:hAnsiTheme="majorHAnsi"/>
              </w:rPr>
            </w:pPr>
          </w:p>
          <w:p w14:paraId="02EB7CB9" w14:textId="77777777" w:rsidR="00352F02" w:rsidRPr="008535FB" w:rsidRDefault="00352F02">
            <w:pPr>
              <w:rPr>
                <w:rFonts w:asciiTheme="majorHAnsi" w:hAnsiTheme="majorHAnsi"/>
              </w:rPr>
            </w:pPr>
          </w:p>
          <w:p w14:paraId="1F1C65E1" w14:textId="77777777" w:rsidR="00352F02" w:rsidRPr="008535FB" w:rsidRDefault="00352F02">
            <w:pPr>
              <w:rPr>
                <w:rFonts w:asciiTheme="majorHAnsi" w:hAnsiTheme="majorHAnsi"/>
              </w:rPr>
            </w:pPr>
          </w:p>
          <w:p w14:paraId="1F7D23B6" w14:textId="77777777" w:rsidR="00352F02" w:rsidRPr="008535FB" w:rsidRDefault="00352F02">
            <w:pPr>
              <w:rPr>
                <w:rFonts w:asciiTheme="majorHAnsi" w:hAnsiTheme="majorHAnsi"/>
              </w:rPr>
            </w:pPr>
          </w:p>
        </w:tc>
      </w:tr>
      <w:tr w:rsidR="00C3061D" w:rsidRPr="008535FB" w14:paraId="4D74DA67" w14:textId="77777777" w:rsidTr="00A87BFF">
        <w:trPr>
          <w:trHeight w:val="409"/>
        </w:trPr>
        <w:tc>
          <w:tcPr>
            <w:tcW w:w="3539" w:type="dxa"/>
          </w:tcPr>
          <w:p w14:paraId="23E1246C" w14:textId="77777777" w:rsidR="00C3061D" w:rsidRPr="008535FB" w:rsidRDefault="00C3061D" w:rsidP="00C3061D">
            <w:pPr>
              <w:rPr>
                <w:rFonts w:asciiTheme="majorHAnsi" w:hAnsiTheme="majorHAnsi"/>
              </w:rPr>
            </w:pPr>
            <w:r w:rsidRPr="008535FB">
              <w:rPr>
                <w:rFonts w:asciiTheme="majorHAnsi" w:hAnsiTheme="majorHAnsi"/>
              </w:rPr>
              <w:t>Animals and vegetation of significance there</w:t>
            </w:r>
            <w:r w:rsidR="00902221" w:rsidRPr="008535FB">
              <w:rPr>
                <w:rFonts w:asciiTheme="majorHAnsi" w:hAnsiTheme="majorHAnsi"/>
              </w:rPr>
              <w:t xml:space="preserve"> / how this impacts tourism</w:t>
            </w:r>
          </w:p>
          <w:p w14:paraId="0F3F1163" w14:textId="77777777" w:rsidR="00C3061D" w:rsidRPr="008535FB" w:rsidRDefault="00C3061D">
            <w:pPr>
              <w:rPr>
                <w:rFonts w:asciiTheme="majorHAnsi" w:hAnsiTheme="majorHAnsi"/>
              </w:rPr>
            </w:pPr>
          </w:p>
        </w:tc>
        <w:tc>
          <w:tcPr>
            <w:tcW w:w="6217" w:type="dxa"/>
          </w:tcPr>
          <w:p w14:paraId="018AC7C1" w14:textId="77777777" w:rsidR="00C3061D" w:rsidRPr="008535FB" w:rsidRDefault="00C3061D">
            <w:pPr>
              <w:rPr>
                <w:rFonts w:asciiTheme="majorHAnsi" w:hAnsiTheme="majorHAnsi"/>
              </w:rPr>
            </w:pPr>
          </w:p>
          <w:p w14:paraId="441DE0D9" w14:textId="77777777" w:rsidR="00352F02" w:rsidRPr="008535FB" w:rsidRDefault="00352F02">
            <w:pPr>
              <w:rPr>
                <w:rFonts w:asciiTheme="majorHAnsi" w:hAnsiTheme="majorHAnsi"/>
              </w:rPr>
            </w:pPr>
          </w:p>
          <w:p w14:paraId="4947C557" w14:textId="77777777" w:rsidR="00352F02" w:rsidRPr="008535FB" w:rsidRDefault="00352F02">
            <w:pPr>
              <w:rPr>
                <w:rFonts w:asciiTheme="majorHAnsi" w:hAnsiTheme="majorHAnsi"/>
              </w:rPr>
            </w:pPr>
          </w:p>
          <w:p w14:paraId="616A7E1C" w14:textId="77777777" w:rsidR="00352F02" w:rsidRPr="008535FB" w:rsidRDefault="00352F02">
            <w:pPr>
              <w:rPr>
                <w:rFonts w:asciiTheme="majorHAnsi" w:hAnsiTheme="majorHAnsi"/>
              </w:rPr>
            </w:pPr>
          </w:p>
        </w:tc>
      </w:tr>
      <w:tr w:rsidR="00C3061D" w:rsidRPr="008535FB" w14:paraId="14AFFC0B" w14:textId="77777777" w:rsidTr="00A87BFF">
        <w:trPr>
          <w:trHeight w:val="386"/>
        </w:trPr>
        <w:tc>
          <w:tcPr>
            <w:tcW w:w="3539" w:type="dxa"/>
          </w:tcPr>
          <w:p w14:paraId="16EB8048" w14:textId="21A8C811" w:rsidR="00C3061D" w:rsidRDefault="00C3061D" w:rsidP="00C3061D">
            <w:pPr>
              <w:rPr>
                <w:rFonts w:asciiTheme="majorHAnsi" w:hAnsiTheme="majorHAnsi"/>
              </w:rPr>
            </w:pPr>
            <w:r w:rsidRPr="008535FB">
              <w:rPr>
                <w:rFonts w:asciiTheme="majorHAnsi" w:hAnsiTheme="majorHAnsi"/>
              </w:rPr>
              <w:t>Currency used</w:t>
            </w:r>
            <w:r w:rsidR="00902221" w:rsidRPr="008535FB">
              <w:rPr>
                <w:rFonts w:asciiTheme="majorHAnsi" w:hAnsiTheme="majorHAnsi"/>
              </w:rPr>
              <w:t xml:space="preserve"> and what that means for tourists</w:t>
            </w:r>
          </w:p>
          <w:p w14:paraId="630FFBCE" w14:textId="3E79E6FC" w:rsidR="00A87BFF" w:rsidRDefault="00A87BFF" w:rsidP="00C3061D">
            <w:pPr>
              <w:rPr>
                <w:rFonts w:asciiTheme="majorHAnsi" w:hAnsiTheme="majorHAnsi"/>
              </w:rPr>
            </w:pPr>
          </w:p>
          <w:p w14:paraId="659F28D6" w14:textId="77777777" w:rsidR="00A87BFF" w:rsidRPr="008535FB" w:rsidRDefault="00A87BFF" w:rsidP="00C3061D">
            <w:pPr>
              <w:rPr>
                <w:rFonts w:asciiTheme="majorHAnsi" w:hAnsiTheme="majorHAnsi"/>
              </w:rPr>
            </w:pPr>
          </w:p>
          <w:p w14:paraId="63A4FBFB" w14:textId="77777777" w:rsidR="00C3061D" w:rsidRPr="008535FB" w:rsidRDefault="00C3061D">
            <w:pPr>
              <w:rPr>
                <w:rFonts w:asciiTheme="majorHAnsi" w:hAnsiTheme="majorHAnsi"/>
              </w:rPr>
            </w:pPr>
          </w:p>
        </w:tc>
        <w:tc>
          <w:tcPr>
            <w:tcW w:w="6217" w:type="dxa"/>
          </w:tcPr>
          <w:p w14:paraId="4B63C45E" w14:textId="77777777" w:rsidR="00C3061D" w:rsidRPr="008535FB" w:rsidRDefault="00C3061D">
            <w:pPr>
              <w:rPr>
                <w:rFonts w:asciiTheme="majorHAnsi" w:hAnsiTheme="majorHAnsi"/>
              </w:rPr>
            </w:pPr>
          </w:p>
          <w:p w14:paraId="4D713179" w14:textId="77777777" w:rsidR="00352F02" w:rsidRPr="008535FB" w:rsidRDefault="00352F02">
            <w:pPr>
              <w:rPr>
                <w:rFonts w:asciiTheme="majorHAnsi" w:hAnsiTheme="majorHAnsi"/>
              </w:rPr>
            </w:pPr>
          </w:p>
          <w:p w14:paraId="0A83DB4F" w14:textId="77777777" w:rsidR="00352F02" w:rsidRPr="008535FB" w:rsidRDefault="00352F02">
            <w:pPr>
              <w:rPr>
                <w:rFonts w:asciiTheme="majorHAnsi" w:hAnsiTheme="majorHAnsi"/>
              </w:rPr>
            </w:pPr>
          </w:p>
          <w:p w14:paraId="7F810BD6" w14:textId="77777777" w:rsidR="00352F02" w:rsidRPr="008535FB" w:rsidRDefault="00352F02">
            <w:pPr>
              <w:rPr>
                <w:rFonts w:asciiTheme="majorHAnsi" w:hAnsiTheme="majorHAnsi"/>
              </w:rPr>
            </w:pPr>
          </w:p>
        </w:tc>
      </w:tr>
      <w:tr w:rsidR="00C3061D" w:rsidRPr="008535FB" w14:paraId="40E5FBCA" w14:textId="77777777" w:rsidTr="00A87BFF">
        <w:trPr>
          <w:trHeight w:val="432"/>
        </w:trPr>
        <w:tc>
          <w:tcPr>
            <w:tcW w:w="3539" w:type="dxa"/>
          </w:tcPr>
          <w:p w14:paraId="3E64E9AB" w14:textId="77777777" w:rsidR="00C3061D" w:rsidRPr="008535FB" w:rsidRDefault="00352F02">
            <w:pPr>
              <w:rPr>
                <w:rFonts w:asciiTheme="majorHAnsi" w:hAnsiTheme="majorHAnsi"/>
              </w:rPr>
            </w:pPr>
            <w:r w:rsidRPr="008535FB">
              <w:rPr>
                <w:rFonts w:asciiTheme="majorHAnsi" w:hAnsiTheme="majorHAnsi"/>
              </w:rPr>
              <w:lastRenderedPageBreak/>
              <w:t>Government</w:t>
            </w:r>
            <w:r w:rsidR="000B19EC" w:rsidRPr="008535FB">
              <w:rPr>
                <w:rFonts w:asciiTheme="majorHAnsi" w:hAnsiTheme="majorHAnsi"/>
              </w:rPr>
              <w:t xml:space="preserve"> / current events of significance</w:t>
            </w:r>
            <w:r w:rsidR="00902221" w:rsidRPr="008535FB">
              <w:rPr>
                <w:rFonts w:asciiTheme="majorHAnsi" w:hAnsiTheme="majorHAnsi"/>
              </w:rPr>
              <w:t xml:space="preserve"> and how this impacts tourism</w:t>
            </w:r>
          </w:p>
        </w:tc>
        <w:tc>
          <w:tcPr>
            <w:tcW w:w="6217" w:type="dxa"/>
          </w:tcPr>
          <w:p w14:paraId="40651D63" w14:textId="77777777" w:rsidR="00C3061D" w:rsidRPr="008535FB" w:rsidRDefault="00C3061D">
            <w:pPr>
              <w:rPr>
                <w:rFonts w:asciiTheme="majorHAnsi" w:hAnsiTheme="majorHAnsi"/>
              </w:rPr>
            </w:pPr>
          </w:p>
          <w:p w14:paraId="022537C2" w14:textId="77777777" w:rsidR="00352F02" w:rsidRPr="008535FB" w:rsidRDefault="00352F02">
            <w:pPr>
              <w:rPr>
                <w:rFonts w:asciiTheme="majorHAnsi" w:hAnsiTheme="majorHAnsi"/>
              </w:rPr>
            </w:pPr>
          </w:p>
          <w:p w14:paraId="68D8CA51" w14:textId="77777777" w:rsidR="00352F02" w:rsidRPr="008535FB" w:rsidRDefault="00352F02">
            <w:pPr>
              <w:rPr>
                <w:rFonts w:asciiTheme="majorHAnsi" w:hAnsiTheme="majorHAnsi"/>
              </w:rPr>
            </w:pPr>
          </w:p>
          <w:p w14:paraId="5FD67226" w14:textId="77777777" w:rsidR="00352F02" w:rsidRPr="008535FB" w:rsidRDefault="00352F02">
            <w:pPr>
              <w:rPr>
                <w:rFonts w:asciiTheme="majorHAnsi" w:hAnsiTheme="majorHAnsi"/>
              </w:rPr>
            </w:pPr>
          </w:p>
        </w:tc>
      </w:tr>
      <w:tr w:rsidR="00C3061D" w:rsidRPr="008535FB" w14:paraId="613CA206" w14:textId="77777777" w:rsidTr="00A87BFF">
        <w:trPr>
          <w:trHeight w:val="1322"/>
        </w:trPr>
        <w:tc>
          <w:tcPr>
            <w:tcW w:w="3539" w:type="dxa"/>
          </w:tcPr>
          <w:p w14:paraId="51F94202" w14:textId="77777777" w:rsidR="00C3061D" w:rsidRPr="008535FB" w:rsidRDefault="00C3061D" w:rsidP="00C3061D">
            <w:pPr>
              <w:rPr>
                <w:rFonts w:asciiTheme="majorHAnsi" w:hAnsiTheme="majorHAnsi"/>
              </w:rPr>
            </w:pPr>
            <w:r w:rsidRPr="008535FB">
              <w:rPr>
                <w:rFonts w:asciiTheme="majorHAnsi" w:hAnsiTheme="majorHAnsi"/>
              </w:rPr>
              <w:t>Is there a large presence of other cultures coexi</w:t>
            </w:r>
            <w:r w:rsidR="00902221" w:rsidRPr="008535FB">
              <w:rPr>
                <w:rFonts w:asciiTheme="majorHAnsi" w:hAnsiTheme="majorHAnsi"/>
              </w:rPr>
              <w:t>sting in this city? If so, which</w:t>
            </w:r>
            <w:r w:rsidRPr="008535FB">
              <w:rPr>
                <w:rFonts w:asciiTheme="majorHAnsi" w:hAnsiTheme="majorHAnsi"/>
              </w:rPr>
              <w:t>?</w:t>
            </w:r>
          </w:p>
        </w:tc>
        <w:tc>
          <w:tcPr>
            <w:tcW w:w="6217" w:type="dxa"/>
          </w:tcPr>
          <w:p w14:paraId="62662775" w14:textId="77777777" w:rsidR="00C3061D" w:rsidRPr="008535FB" w:rsidRDefault="00C3061D">
            <w:pPr>
              <w:rPr>
                <w:rFonts w:asciiTheme="majorHAnsi" w:hAnsiTheme="majorHAnsi"/>
              </w:rPr>
            </w:pPr>
          </w:p>
          <w:p w14:paraId="0404A074" w14:textId="77777777" w:rsidR="00352F02" w:rsidRPr="008535FB" w:rsidRDefault="00352F02">
            <w:pPr>
              <w:rPr>
                <w:rFonts w:asciiTheme="majorHAnsi" w:hAnsiTheme="majorHAnsi"/>
              </w:rPr>
            </w:pPr>
          </w:p>
          <w:p w14:paraId="408C39AA" w14:textId="77777777" w:rsidR="00352F02" w:rsidRPr="008535FB" w:rsidRDefault="00352F02">
            <w:pPr>
              <w:rPr>
                <w:rFonts w:asciiTheme="majorHAnsi" w:hAnsiTheme="majorHAnsi"/>
              </w:rPr>
            </w:pPr>
          </w:p>
          <w:p w14:paraId="5E8CF916" w14:textId="77777777" w:rsidR="00352F02" w:rsidRPr="008535FB" w:rsidRDefault="00352F02">
            <w:pPr>
              <w:rPr>
                <w:rFonts w:asciiTheme="majorHAnsi" w:hAnsiTheme="majorHAnsi"/>
              </w:rPr>
            </w:pPr>
          </w:p>
        </w:tc>
      </w:tr>
      <w:tr w:rsidR="00352F02" w:rsidRPr="008535FB" w14:paraId="1513EEC1" w14:textId="77777777" w:rsidTr="00A87BFF">
        <w:trPr>
          <w:trHeight w:val="432"/>
        </w:trPr>
        <w:tc>
          <w:tcPr>
            <w:tcW w:w="3539" w:type="dxa"/>
          </w:tcPr>
          <w:p w14:paraId="6E20A2A2" w14:textId="77777777" w:rsidR="00352F02" w:rsidRPr="008535FB" w:rsidRDefault="00352F02" w:rsidP="00352F02">
            <w:pPr>
              <w:rPr>
                <w:rFonts w:asciiTheme="majorHAnsi" w:hAnsiTheme="majorHAnsi"/>
              </w:rPr>
            </w:pPr>
            <w:r w:rsidRPr="008535FB">
              <w:rPr>
                <w:rFonts w:asciiTheme="majorHAnsi" w:hAnsiTheme="majorHAnsi"/>
              </w:rPr>
              <w:t xml:space="preserve">Any customs or </w:t>
            </w:r>
            <w:r w:rsidR="00925E01" w:rsidRPr="008535FB">
              <w:rPr>
                <w:rFonts w:asciiTheme="majorHAnsi" w:hAnsiTheme="majorHAnsi"/>
              </w:rPr>
              <w:t>facts that would be</w:t>
            </w:r>
            <w:r w:rsidRPr="008535FB">
              <w:rPr>
                <w:rFonts w:asciiTheme="majorHAnsi" w:hAnsiTheme="majorHAnsi"/>
              </w:rPr>
              <w:t xml:space="preserve"> surprising/strange/interesting/fun</w:t>
            </w:r>
            <w:r w:rsidR="00925E01" w:rsidRPr="008535FB">
              <w:rPr>
                <w:rFonts w:asciiTheme="majorHAnsi" w:hAnsiTheme="majorHAnsi"/>
              </w:rPr>
              <w:t xml:space="preserve"> for tourists/travel</w:t>
            </w:r>
            <w:r w:rsidRPr="008535FB">
              <w:rPr>
                <w:rFonts w:asciiTheme="majorHAnsi" w:hAnsiTheme="majorHAnsi"/>
              </w:rPr>
              <w:t>?</w:t>
            </w:r>
          </w:p>
          <w:p w14:paraId="750C149D" w14:textId="77777777" w:rsidR="00352F02" w:rsidRPr="008535FB" w:rsidRDefault="00352F02" w:rsidP="00C3061D">
            <w:pPr>
              <w:rPr>
                <w:rFonts w:asciiTheme="majorHAnsi" w:hAnsiTheme="majorHAnsi"/>
              </w:rPr>
            </w:pPr>
          </w:p>
        </w:tc>
        <w:tc>
          <w:tcPr>
            <w:tcW w:w="6217" w:type="dxa"/>
          </w:tcPr>
          <w:p w14:paraId="6B7FBD4C" w14:textId="77777777" w:rsidR="00352F02" w:rsidRPr="008535FB" w:rsidRDefault="00352F02">
            <w:pPr>
              <w:rPr>
                <w:rFonts w:asciiTheme="majorHAnsi" w:hAnsiTheme="majorHAnsi"/>
              </w:rPr>
            </w:pPr>
          </w:p>
          <w:p w14:paraId="1E8E0CF7" w14:textId="77777777" w:rsidR="000B19EC" w:rsidRPr="008535FB" w:rsidRDefault="000B19EC">
            <w:pPr>
              <w:rPr>
                <w:rFonts w:asciiTheme="majorHAnsi" w:hAnsiTheme="majorHAnsi"/>
              </w:rPr>
            </w:pPr>
          </w:p>
          <w:p w14:paraId="4A94190D" w14:textId="77777777" w:rsidR="000B19EC" w:rsidRPr="008535FB" w:rsidRDefault="000B19EC">
            <w:pPr>
              <w:rPr>
                <w:rFonts w:asciiTheme="majorHAnsi" w:hAnsiTheme="majorHAnsi"/>
              </w:rPr>
            </w:pPr>
          </w:p>
          <w:p w14:paraId="2E91DFD7" w14:textId="77777777" w:rsidR="000B19EC" w:rsidRPr="008535FB" w:rsidRDefault="000B19EC">
            <w:pPr>
              <w:rPr>
                <w:rFonts w:asciiTheme="majorHAnsi" w:hAnsiTheme="majorHAnsi"/>
              </w:rPr>
            </w:pPr>
          </w:p>
          <w:p w14:paraId="2D4505F6" w14:textId="77777777" w:rsidR="000B19EC" w:rsidRPr="008535FB" w:rsidRDefault="000B19EC">
            <w:pPr>
              <w:rPr>
                <w:rFonts w:asciiTheme="majorHAnsi" w:hAnsiTheme="majorHAnsi"/>
              </w:rPr>
            </w:pPr>
          </w:p>
          <w:p w14:paraId="4C027373" w14:textId="77777777" w:rsidR="000B19EC" w:rsidRPr="008535FB" w:rsidRDefault="000B19EC">
            <w:pPr>
              <w:rPr>
                <w:rFonts w:asciiTheme="majorHAnsi" w:hAnsiTheme="majorHAnsi"/>
              </w:rPr>
            </w:pPr>
          </w:p>
        </w:tc>
      </w:tr>
      <w:tr w:rsidR="00902221" w:rsidRPr="008535FB" w14:paraId="78D83A60" w14:textId="77777777" w:rsidTr="00A87BFF">
        <w:trPr>
          <w:trHeight w:val="1052"/>
        </w:trPr>
        <w:tc>
          <w:tcPr>
            <w:tcW w:w="3539" w:type="dxa"/>
          </w:tcPr>
          <w:p w14:paraId="38BB0BC6" w14:textId="77777777" w:rsidR="00902221" w:rsidRPr="008535FB" w:rsidRDefault="00902221" w:rsidP="00352F02">
            <w:pPr>
              <w:rPr>
                <w:rFonts w:asciiTheme="majorHAnsi" w:hAnsiTheme="majorHAnsi"/>
              </w:rPr>
            </w:pPr>
            <w:r w:rsidRPr="008535FB">
              <w:rPr>
                <w:rFonts w:asciiTheme="majorHAnsi" w:hAnsiTheme="majorHAnsi"/>
              </w:rPr>
              <w:t>Anything else that is a major draw for tourism / why should someone spend vacation here?</w:t>
            </w:r>
          </w:p>
          <w:p w14:paraId="7ABF8477" w14:textId="77777777" w:rsidR="00902221" w:rsidRPr="008535FB" w:rsidRDefault="00902221" w:rsidP="00352F02">
            <w:pPr>
              <w:rPr>
                <w:rFonts w:asciiTheme="majorHAnsi" w:hAnsiTheme="majorHAnsi"/>
              </w:rPr>
            </w:pPr>
          </w:p>
          <w:p w14:paraId="2049CBC2" w14:textId="77777777" w:rsidR="00902221" w:rsidRPr="008535FB" w:rsidRDefault="00902221" w:rsidP="00352F02">
            <w:pPr>
              <w:rPr>
                <w:rFonts w:asciiTheme="majorHAnsi" w:hAnsiTheme="majorHAnsi"/>
              </w:rPr>
            </w:pPr>
          </w:p>
        </w:tc>
        <w:tc>
          <w:tcPr>
            <w:tcW w:w="6217" w:type="dxa"/>
          </w:tcPr>
          <w:p w14:paraId="4A1A9523" w14:textId="77777777" w:rsidR="00902221" w:rsidRPr="008535FB" w:rsidRDefault="00902221">
            <w:pPr>
              <w:rPr>
                <w:rFonts w:asciiTheme="majorHAnsi" w:hAnsiTheme="majorHAnsi"/>
              </w:rPr>
            </w:pPr>
          </w:p>
        </w:tc>
      </w:tr>
      <w:tr w:rsidR="00A87BFF" w:rsidRPr="008535FB" w14:paraId="0F796405" w14:textId="77777777" w:rsidTr="00A87BFF">
        <w:trPr>
          <w:trHeight w:val="1052"/>
        </w:trPr>
        <w:tc>
          <w:tcPr>
            <w:tcW w:w="3539" w:type="dxa"/>
          </w:tcPr>
          <w:p w14:paraId="7ABCAAA5" w14:textId="763AFCB5" w:rsidR="00A87BFF" w:rsidRPr="008535FB" w:rsidRDefault="00A87BFF" w:rsidP="00352F02">
            <w:pPr>
              <w:rPr>
                <w:rFonts w:asciiTheme="majorHAnsi" w:hAnsiTheme="majorHAnsi"/>
              </w:rPr>
            </w:pPr>
            <w:r>
              <w:rPr>
                <w:rFonts w:asciiTheme="majorHAnsi" w:hAnsiTheme="majorHAnsi"/>
              </w:rPr>
              <w:t>Your recommendations for lodging: many countries have different options (not just hotels!)</w:t>
            </w:r>
          </w:p>
        </w:tc>
        <w:tc>
          <w:tcPr>
            <w:tcW w:w="6217" w:type="dxa"/>
          </w:tcPr>
          <w:p w14:paraId="32EB7F24" w14:textId="77777777" w:rsidR="00A87BFF" w:rsidRPr="008535FB" w:rsidRDefault="00A87BFF">
            <w:pPr>
              <w:rPr>
                <w:rFonts w:asciiTheme="majorHAnsi" w:hAnsiTheme="majorHAnsi"/>
              </w:rPr>
            </w:pPr>
          </w:p>
        </w:tc>
      </w:tr>
    </w:tbl>
    <w:p w14:paraId="4E10203D" w14:textId="567187CB" w:rsidR="00DC1E48" w:rsidRPr="008535FB" w:rsidRDefault="00DC1E48">
      <w:pPr>
        <w:rPr>
          <w:rFonts w:asciiTheme="majorHAnsi" w:hAnsiTheme="majorHAnsi"/>
        </w:rPr>
      </w:pPr>
    </w:p>
    <w:p w14:paraId="21D668F2" w14:textId="77777777" w:rsidR="00352F02" w:rsidRPr="007A5877" w:rsidRDefault="00352F02">
      <w:pPr>
        <w:rPr>
          <w:rFonts w:asciiTheme="majorHAnsi" w:hAnsiTheme="majorHAnsi"/>
          <w:b/>
        </w:rPr>
      </w:pPr>
      <w:r w:rsidRPr="007A5877">
        <w:rPr>
          <w:rFonts w:asciiTheme="majorHAnsi" w:hAnsiTheme="majorHAnsi"/>
          <w:b/>
        </w:rPr>
        <w:t>When researching:</w:t>
      </w:r>
    </w:p>
    <w:p w14:paraId="3984D9D7" w14:textId="77777777" w:rsidR="00352F02" w:rsidRPr="008535FB" w:rsidRDefault="00352F02">
      <w:pPr>
        <w:rPr>
          <w:rFonts w:asciiTheme="majorHAnsi" w:hAnsiTheme="majorHAnsi"/>
        </w:rPr>
      </w:pPr>
      <w:r w:rsidRPr="008535FB">
        <w:rPr>
          <w:rFonts w:asciiTheme="majorHAnsi" w:hAnsiTheme="majorHAnsi"/>
        </w:rPr>
        <w:t>Your research can be in English, but you will get excellent information from Spanish sites as well.</w:t>
      </w:r>
    </w:p>
    <w:p w14:paraId="38A5E359" w14:textId="6115963D" w:rsidR="00352F02" w:rsidRDefault="00352F02">
      <w:pPr>
        <w:rPr>
          <w:rFonts w:asciiTheme="majorHAnsi" w:hAnsiTheme="majorHAnsi"/>
        </w:rPr>
      </w:pPr>
      <w:r w:rsidRPr="007A5877">
        <w:rPr>
          <w:rFonts w:asciiTheme="majorHAnsi" w:hAnsiTheme="majorHAnsi"/>
          <w:b/>
        </w:rPr>
        <w:t>The goal is for your peers to understand your presentation</w:t>
      </w:r>
      <w:r w:rsidRPr="008535FB">
        <w:rPr>
          <w:rFonts w:asciiTheme="majorHAnsi" w:hAnsiTheme="majorHAnsi"/>
        </w:rPr>
        <w:t xml:space="preserve">. This means that it is necessary for you to use grammar and vocabulary that you know.  When possible, use cognates. The goal is not to type your script in English, copy it into a translator, and then read it in Spanish. </w:t>
      </w:r>
    </w:p>
    <w:p w14:paraId="0F998918" w14:textId="686BD178" w:rsidR="007A5877" w:rsidRPr="008535FB" w:rsidRDefault="007A5877" w:rsidP="007A5877">
      <w:pPr>
        <w:rPr>
          <w:rFonts w:asciiTheme="majorHAnsi" w:hAnsiTheme="majorHAnsi"/>
        </w:rPr>
      </w:pPr>
      <w:r>
        <w:rPr>
          <w:rFonts w:asciiTheme="majorHAnsi" w:hAnsiTheme="majorHAnsi"/>
        </w:rPr>
        <w:t xml:space="preserve">Use WordReference.com (the app is </w:t>
      </w:r>
      <w:proofErr w:type="spellStart"/>
      <w:r>
        <w:rPr>
          <w:rFonts w:asciiTheme="majorHAnsi" w:hAnsiTheme="majorHAnsi"/>
        </w:rPr>
        <w:t>WordRef</w:t>
      </w:r>
      <w:proofErr w:type="spellEnd"/>
      <w:r>
        <w:rPr>
          <w:rFonts w:asciiTheme="majorHAnsi" w:hAnsiTheme="majorHAnsi"/>
        </w:rPr>
        <w:t xml:space="preserve">) or </w:t>
      </w:r>
      <w:proofErr w:type="spellStart"/>
      <w:r>
        <w:rPr>
          <w:rFonts w:asciiTheme="majorHAnsi" w:hAnsiTheme="majorHAnsi"/>
        </w:rPr>
        <w:t>SpanishDict</w:t>
      </w:r>
      <w:proofErr w:type="spellEnd"/>
      <w:r>
        <w:rPr>
          <w:rFonts w:asciiTheme="majorHAnsi" w:hAnsiTheme="majorHAnsi"/>
        </w:rPr>
        <w:t xml:space="preserve"> to look up words, small phrases, and conjugations. </w:t>
      </w:r>
    </w:p>
    <w:p w14:paraId="1431945B" w14:textId="6FABE156" w:rsidR="007A5877" w:rsidRPr="008535FB" w:rsidRDefault="007A5877" w:rsidP="007A5877">
      <w:pPr>
        <w:rPr>
          <w:rFonts w:asciiTheme="majorHAnsi" w:hAnsiTheme="majorHAnsi"/>
        </w:rPr>
      </w:pPr>
      <w:r w:rsidRPr="008535FB">
        <w:rPr>
          <w:rFonts w:asciiTheme="majorHAnsi" w:hAnsiTheme="majorHAnsi"/>
        </w:rPr>
        <w:t>Typing in entire sentences on google translate? Not okay.</w:t>
      </w:r>
    </w:p>
    <w:p w14:paraId="4F0FA9CB" w14:textId="728B220D" w:rsidR="000B19EC" w:rsidRPr="008535FB" w:rsidRDefault="007A5877">
      <w:pPr>
        <w:rPr>
          <w:rFonts w:asciiTheme="majorHAnsi" w:hAnsiTheme="majorHAnsi"/>
        </w:rPr>
      </w:pPr>
      <w:r>
        <w:rPr>
          <w:rFonts w:asciiTheme="majorHAnsi" w:hAnsiTheme="majorHAnsi"/>
        </w:rPr>
        <w:t xml:space="preserve">When paraphrasing or directly quoting, </w:t>
      </w:r>
      <w:r w:rsidR="00352F02" w:rsidRPr="008535FB">
        <w:rPr>
          <w:rFonts w:asciiTheme="majorHAnsi" w:hAnsiTheme="majorHAnsi"/>
        </w:rPr>
        <w:t xml:space="preserve">give credit where it is due and cite your sources. However, </w:t>
      </w:r>
      <w:r>
        <w:rPr>
          <w:rFonts w:asciiTheme="majorHAnsi" w:hAnsiTheme="majorHAnsi"/>
          <w:b/>
        </w:rPr>
        <w:t>please limit your</w:t>
      </w:r>
      <w:r w:rsidR="00352F02" w:rsidRPr="008535FB">
        <w:rPr>
          <w:rFonts w:asciiTheme="majorHAnsi" w:hAnsiTheme="majorHAnsi"/>
          <w:b/>
        </w:rPr>
        <w:t xml:space="preserve"> paraphrase and </w:t>
      </w:r>
      <w:r>
        <w:rPr>
          <w:rFonts w:asciiTheme="majorHAnsi" w:hAnsiTheme="majorHAnsi"/>
          <w:b/>
        </w:rPr>
        <w:t>direct quote to one of each</w:t>
      </w:r>
      <w:r w:rsidR="00352F02" w:rsidRPr="008535FB">
        <w:rPr>
          <w:rFonts w:asciiTheme="majorHAnsi" w:hAnsiTheme="majorHAnsi"/>
          <w:b/>
        </w:rPr>
        <w:t xml:space="preserve"> per project</w:t>
      </w:r>
      <w:r w:rsidR="00352F02" w:rsidRPr="008535FB">
        <w:rPr>
          <w:rFonts w:asciiTheme="majorHAnsi" w:hAnsiTheme="majorHAnsi"/>
        </w:rPr>
        <w:t>. Figure out how to rephrase th</w:t>
      </w:r>
      <w:r>
        <w:rPr>
          <w:rFonts w:asciiTheme="majorHAnsi" w:hAnsiTheme="majorHAnsi"/>
        </w:rPr>
        <w:t xml:space="preserve">e information in your own words, using what you know. </w:t>
      </w:r>
      <w:r w:rsidR="000B19EC" w:rsidRPr="008535FB">
        <w:rPr>
          <w:rFonts w:asciiTheme="majorHAnsi" w:hAnsiTheme="majorHAnsi"/>
        </w:rPr>
        <w:t xml:space="preserve">I want to </w:t>
      </w:r>
      <w:r w:rsidR="000B19EC" w:rsidRPr="008535FB">
        <w:rPr>
          <w:rFonts w:asciiTheme="majorHAnsi" w:hAnsiTheme="majorHAnsi"/>
          <w:b/>
        </w:rPr>
        <w:t>see what YOU can do with the language</w:t>
      </w:r>
      <w:r>
        <w:rPr>
          <w:rFonts w:asciiTheme="majorHAnsi" w:hAnsiTheme="majorHAnsi"/>
        </w:rPr>
        <w:t xml:space="preserve">. </w:t>
      </w:r>
      <w:r w:rsidR="000B19EC" w:rsidRPr="008535FB">
        <w:rPr>
          <w:rFonts w:asciiTheme="majorHAnsi" w:hAnsiTheme="majorHAnsi"/>
        </w:rPr>
        <w:t>It is extremely obvious when you use translators</w:t>
      </w:r>
      <w:r>
        <w:rPr>
          <w:rFonts w:asciiTheme="majorHAnsi" w:hAnsiTheme="majorHAnsi"/>
        </w:rPr>
        <w:t xml:space="preserve">. If I have a concern about what you produced, I will not </w:t>
      </w:r>
      <w:r w:rsidR="00C35A3A">
        <w:rPr>
          <w:rFonts w:asciiTheme="majorHAnsi" w:hAnsiTheme="majorHAnsi"/>
        </w:rPr>
        <w:t>assess</w:t>
      </w:r>
      <w:r>
        <w:rPr>
          <w:rFonts w:asciiTheme="majorHAnsi" w:hAnsiTheme="majorHAnsi"/>
        </w:rPr>
        <w:t xml:space="preserve"> what you have turned in, and </w:t>
      </w:r>
      <w:r w:rsidR="00A87BFF">
        <w:rPr>
          <w:rFonts w:asciiTheme="majorHAnsi" w:hAnsiTheme="majorHAnsi"/>
        </w:rPr>
        <w:t xml:space="preserve">you will </w:t>
      </w:r>
      <w:r>
        <w:rPr>
          <w:rFonts w:asciiTheme="majorHAnsi" w:hAnsiTheme="majorHAnsi"/>
        </w:rPr>
        <w:t xml:space="preserve">re-do the project. </w:t>
      </w:r>
      <w:r w:rsidR="000B19EC" w:rsidRPr="008535FB">
        <w:rPr>
          <w:rFonts w:asciiTheme="majorHAnsi" w:hAnsiTheme="majorHAnsi"/>
        </w:rPr>
        <w:t xml:space="preserve"> </w:t>
      </w:r>
    </w:p>
    <w:p w14:paraId="678CCC92" w14:textId="037A4AB1" w:rsidR="007A5877" w:rsidRPr="00E36873" w:rsidRDefault="007A5877" w:rsidP="007A5877">
      <w:pPr>
        <w:rPr>
          <w:rFonts w:ascii="Cambria" w:hAnsi="Cambria"/>
        </w:rPr>
      </w:pPr>
      <w:r w:rsidRPr="00E36873">
        <w:rPr>
          <w:rFonts w:ascii="Cambria" w:hAnsi="Cambria"/>
        </w:rPr>
        <w:t>Non-negotiables: Vocabulary and Grammar</w:t>
      </w:r>
      <w:r w:rsidR="00A87BFF">
        <w:rPr>
          <w:rFonts w:ascii="Cambria" w:hAnsi="Cambria"/>
        </w:rPr>
        <w:t xml:space="preserve">, and where to find the guidelines in your </w:t>
      </w:r>
      <w:proofErr w:type="spellStart"/>
      <w:r w:rsidR="00A87BFF">
        <w:rPr>
          <w:rFonts w:ascii="Cambria" w:hAnsi="Cambria"/>
        </w:rPr>
        <w:t>paquete</w:t>
      </w:r>
      <w:proofErr w:type="spellEnd"/>
      <w:r w:rsidR="00A87BFF">
        <w:rPr>
          <w:rFonts w:ascii="Cambria" w:hAnsi="Cambria"/>
        </w:rPr>
        <w:t>:</w:t>
      </w:r>
    </w:p>
    <w:p w14:paraId="1F90EDE2" w14:textId="77777777" w:rsidR="007A5877" w:rsidRPr="00E36873" w:rsidRDefault="007A5877" w:rsidP="007A5877">
      <w:pPr>
        <w:pStyle w:val="ListParagraph"/>
        <w:numPr>
          <w:ilvl w:val="0"/>
          <w:numId w:val="4"/>
        </w:numPr>
        <w:rPr>
          <w:rFonts w:ascii="Cambria" w:hAnsi="Cambria"/>
        </w:rPr>
      </w:pPr>
      <w:r w:rsidRPr="00E36873">
        <w:rPr>
          <w:rFonts w:ascii="Cambria" w:hAnsi="Cambria"/>
        </w:rPr>
        <w:t>A minimum of 2 uses of the subjunctive with will and influence (pg.</w:t>
      </w:r>
      <w:r>
        <w:rPr>
          <w:rFonts w:ascii="Cambria" w:hAnsi="Cambria"/>
        </w:rPr>
        <w:t xml:space="preserve">  ____ </w:t>
      </w:r>
      <w:r w:rsidRPr="00E36873">
        <w:rPr>
          <w:rFonts w:ascii="Cambria" w:hAnsi="Cambria"/>
        </w:rPr>
        <w:t>)</w:t>
      </w:r>
    </w:p>
    <w:p w14:paraId="1602BFB6" w14:textId="77777777" w:rsidR="007A5877" w:rsidRPr="00E36873" w:rsidRDefault="007A5877" w:rsidP="007A5877">
      <w:pPr>
        <w:pStyle w:val="ListParagraph"/>
        <w:numPr>
          <w:ilvl w:val="0"/>
          <w:numId w:val="4"/>
        </w:numPr>
        <w:rPr>
          <w:rFonts w:ascii="Cambria" w:hAnsi="Cambria"/>
        </w:rPr>
      </w:pPr>
      <w:r w:rsidRPr="00E36873">
        <w:rPr>
          <w:rFonts w:ascii="Cambria" w:hAnsi="Cambria"/>
        </w:rPr>
        <w:t>A minimum of 2 uses of the subjunctive with expressions of emotion (pg.</w:t>
      </w:r>
      <w:r>
        <w:rPr>
          <w:rFonts w:ascii="Cambria" w:hAnsi="Cambria"/>
        </w:rPr>
        <w:t xml:space="preserve"> ____</w:t>
      </w:r>
      <w:r w:rsidRPr="00E36873">
        <w:rPr>
          <w:rFonts w:ascii="Cambria" w:hAnsi="Cambria"/>
        </w:rPr>
        <w:t>)</w:t>
      </w:r>
    </w:p>
    <w:p w14:paraId="02815CF9" w14:textId="77777777" w:rsidR="007A5877" w:rsidRPr="00E36873" w:rsidRDefault="007A5877" w:rsidP="007A5877">
      <w:pPr>
        <w:pStyle w:val="ListParagraph"/>
        <w:numPr>
          <w:ilvl w:val="0"/>
          <w:numId w:val="4"/>
        </w:numPr>
        <w:rPr>
          <w:rFonts w:ascii="Cambria" w:hAnsi="Cambria"/>
        </w:rPr>
      </w:pPr>
      <w:r w:rsidRPr="00E36873">
        <w:rPr>
          <w:rFonts w:ascii="Cambria" w:hAnsi="Cambria"/>
        </w:rPr>
        <w:t>A minimum of 2 uses of the subjunctive with expressions of doubt, denial, or uncertainty (pg</w:t>
      </w:r>
      <w:r>
        <w:rPr>
          <w:rFonts w:ascii="Cambria" w:hAnsi="Cambria"/>
        </w:rPr>
        <w:t>.</w:t>
      </w:r>
      <w:r w:rsidRPr="003F04DE">
        <w:rPr>
          <w:rFonts w:ascii="Cambria" w:hAnsi="Cambria"/>
        </w:rPr>
        <w:t xml:space="preserve"> </w:t>
      </w:r>
      <w:r>
        <w:rPr>
          <w:rFonts w:ascii="Cambria" w:hAnsi="Cambria"/>
        </w:rPr>
        <w:t>____</w:t>
      </w:r>
      <w:r w:rsidRPr="00E36873">
        <w:rPr>
          <w:rFonts w:ascii="Cambria" w:hAnsi="Cambria"/>
        </w:rPr>
        <w:t>)</w:t>
      </w:r>
    </w:p>
    <w:p w14:paraId="37D8643F" w14:textId="77777777" w:rsidR="007A5877" w:rsidRPr="00E36873" w:rsidRDefault="007A5877" w:rsidP="007A5877">
      <w:pPr>
        <w:pStyle w:val="ListParagraph"/>
        <w:numPr>
          <w:ilvl w:val="0"/>
          <w:numId w:val="4"/>
        </w:numPr>
        <w:rPr>
          <w:rFonts w:ascii="Cambria" w:hAnsi="Cambria"/>
        </w:rPr>
      </w:pPr>
      <w:r w:rsidRPr="00E36873">
        <w:rPr>
          <w:rFonts w:ascii="Cambria" w:hAnsi="Cambria"/>
        </w:rPr>
        <w:t>A minimum of 1 use of the indicative with certainty</w:t>
      </w:r>
      <w:r>
        <w:rPr>
          <w:rFonts w:ascii="Cambria" w:hAnsi="Cambria"/>
        </w:rPr>
        <w:t xml:space="preserve"> </w:t>
      </w:r>
      <w:r w:rsidRPr="00E36873">
        <w:rPr>
          <w:rFonts w:ascii="Cambria" w:hAnsi="Cambria"/>
        </w:rPr>
        <w:t>(pg</w:t>
      </w:r>
      <w:r>
        <w:rPr>
          <w:rFonts w:ascii="Cambria" w:hAnsi="Cambria"/>
        </w:rPr>
        <w:t>.</w:t>
      </w:r>
      <w:r w:rsidRPr="003F04DE">
        <w:rPr>
          <w:rFonts w:ascii="Cambria" w:hAnsi="Cambria"/>
        </w:rPr>
        <w:t xml:space="preserve"> </w:t>
      </w:r>
      <w:r>
        <w:rPr>
          <w:rFonts w:ascii="Cambria" w:hAnsi="Cambria"/>
        </w:rPr>
        <w:t>____</w:t>
      </w:r>
      <w:r w:rsidRPr="00E36873">
        <w:rPr>
          <w:rFonts w:ascii="Cambria" w:hAnsi="Cambria"/>
        </w:rPr>
        <w:t>)</w:t>
      </w:r>
    </w:p>
    <w:p w14:paraId="038A89AD" w14:textId="77777777" w:rsidR="007A5877" w:rsidRPr="00E36873" w:rsidRDefault="007A5877" w:rsidP="007A5877">
      <w:pPr>
        <w:pStyle w:val="ListParagraph"/>
        <w:numPr>
          <w:ilvl w:val="0"/>
          <w:numId w:val="4"/>
        </w:numPr>
        <w:rPr>
          <w:rFonts w:ascii="Cambria" w:hAnsi="Cambria"/>
        </w:rPr>
      </w:pPr>
      <w:r w:rsidRPr="00E36873">
        <w:rPr>
          <w:rFonts w:ascii="Cambria" w:hAnsi="Cambria"/>
        </w:rPr>
        <w:t>A minimum of 1 use of a comparative or superlative (pg</w:t>
      </w:r>
      <w:r>
        <w:rPr>
          <w:rFonts w:ascii="Cambria" w:hAnsi="Cambria"/>
        </w:rPr>
        <w:t>.</w:t>
      </w:r>
      <w:r w:rsidRPr="003F04DE">
        <w:rPr>
          <w:rFonts w:ascii="Cambria" w:hAnsi="Cambria"/>
        </w:rPr>
        <w:t xml:space="preserve"> </w:t>
      </w:r>
      <w:r>
        <w:rPr>
          <w:rFonts w:ascii="Cambria" w:hAnsi="Cambria"/>
        </w:rPr>
        <w:t>____</w:t>
      </w:r>
      <w:r w:rsidRPr="00E36873">
        <w:rPr>
          <w:rFonts w:ascii="Cambria" w:hAnsi="Cambria"/>
        </w:rPr>
        <w:t>)</w:t>
      </w:r>
    </w:p>
    <w:p w14:paraId="74D07295" w14:textId="77777777" w:rsidR="007A5877" w:rsidRPr="00E36873" w:rsidRDefault="007A5877" w:rsidP="007A5877">
      <w:pPr>
        <w:pStyle w:val="ListParagraph"/>
        <w:numPr>
          <w:ilvl w:val="0"/>
          <w:numId w:val="4"/>
        </w:numPr>
        <w:rPr>
          <w:rFonts w:ascii="Cambria" w:hAnsi="Cambria"/>
        </w:rPr>
      </w:pPr>
      <w:r w:rsidRPr="00E36873">
        <w:rPr>
          <w:rFonts w:ascii="Cambria" w:hAnsi="Cambria"/>
        </w:rPr>
        <w:t>Use of the vocabulary from this chapter (25-40 new words)</w:t>
      </w:r>
    </w:p>
    <w:p w14:paraId="7BC8BBEE" w14:textId="357B334F" w:rsidR="007A5877" w:rsidRPr="00E36873" w:rsidRDefault="002A0FB0" w:rsidP="007A5877">
      <w:pPr>
        <w:rPr>
          <w:rFonts w:ascii="Cambria" w:hAnsi="Cambria"/>
        </w:rPr>
      </w:pPr>
      <w:r>
        <w:rPr>
          <w:rFonts w:ascii="Cambria" w:hAnsi="Cambria"/>
        </w:rPr>
        <w:lastRenderedPageBreak/>
        <w:t>Rubric:</w:t>
      </w:r>
    </w:p>
    <w:tbl>
      <w:tblPr>
        <w:tblStyle w:val="TableGrid"/>
        <w:tblpPr w:leftFromText="180" w:rightFromText="180" w:vertAnchor="text" w:tblpY="1"/>
        <w:tblOverlap w:val="never"/>
        <w:tblW w:w="10093" w:type="dxa"/>
        <w:tblLayout w:type="fixed"/>
        <w:tblLook w:val="04A0" w:firstRow="1" w:lastRow="0" w:firstColumn="1" w:lastColumn="0" w:noHBand="0" w:noVBand="1"/>
      </w:tblPr>
      <w:tblGrid>
        <w:gridCol w:w="1970"/>
        <w:gridCol w:w="2075"/>
        <w:gridCol w:w="1980"/>
        <w:gridCol w:w="2008"/>
        <w:gridCol w:w="2060"/>
      </w:tblGrid>
      <w:tr w:rsidR="00C35A3A" w:rsidRPr="00E36873" w14:paraId="51E56056" w14:textId="77777777" w:rsidTr="0072722B">
        <w:trPr>
          <w:trHeight w:val="235"/>
        </w:trPr>
        <w:tc>
          <w:tcPr>
            <w:tcW w:w="1970" w:type="dxa"/>
          </w:tcPr>
          <w:p w14:paraId="5EDE98C3" w14:textId="77777777" w:rsidR="00C35A3A" w:rsidRPr="005D5319" w:rsidRDefault="00C35A3A" w:rsidP="00AC7E87">
            <w:pPr>
              <w:rPr>
                <w:rFonts w:ascii="Cambria" w:hAnsi="Cambria"/>
                <w:sz w:val="20"/>
              </w:rPr>
            </w:pPr>
            <w:r w:rsidRPr="005D5319">
              <w:rPr>
                <w:rFonts w:ascii="Cambria" w:hAnsi="Cambria"/>
                <w:sz w:val="20"/>
              </w:rPr>
              <w:t>Aspect of task:</w:t>
            </w:r>
          </w:p>
        </w:tc>
        <w:tc>
          <w:tcPr>
            <w:tcW w:w="2075" w:type="dxa"/>
          </w:tcPr>
          <w:p w14:paraId="17F43D13" w14:textId="2410C95D" w:rsidR="00C35A3A" w:rsidRPr="005D5319" w:rsidRDefault="00C35A3A" w:rsidP="0072722B">
            <w:pPr>
              <w:tabs>
                <w:tab w:val="left" w:pos="1456"/>
              </w:tabs>
              <w:ind w:left="16" w:right="195"/>
              <w:rPr>
                <w:rFonts w:ascii="Cambria" w:hAnsi="Cambria"/>
                <w:sz w:val="20"/>
              </w:rPr>
            </w:pPr>
            <w:r>
              <w:rPr>
                <w:rFonts w:ascii="Cambria" w:hAnsi="Cambria"/>
                <w:sz w:val="20"/>
              </w:rPr>
              <w:t>Novice</w:t>
            </w:r>
            <w:r w:rsidR="0072722B">
              <w:rPr>
                <w:rFonts w:ascii="Cambria" w:hAnsi="Cambria"/>
                <w:sz w:val="20"/>
              </w:rPr>
              <w:t xml:space="preserve"> (6</w:t>
            </w:r>
            <w:r w:rsidR="000C54CB">
              <w:rPr>
                <w:rFonts w:ascii="Cambria" w:hAnsi="Cambria"/>
                <w:sz w:val="20"/>
              </w:rPr>
              <w:t>-6.5</w:t>
            </w:r>
            <w:bookmarkStart w:id="0" w:name="_GoBack"/>
            <w:bookmarkEnd w:id="0"/>
            <w:r w:rsidR="0072722B">
              <w:rPr>
                <w:rFonts w:ascii="Cambria" w:hAnsi="Cambria"/>
                <w:sz w:val="20"/>
              </w:rPr>
              <w:t>)</w:t>
            </w:r>
          </w:p>
        </w:tc>
        <w:tc>
          <w:tcPr>
            <w:tcW w:w="1980" w:type="dxa"/>
          </w:tcPr>
          <w:p w14:paraId="1C97620F" w14:textId="1D604BD4" w:rsidR="00C35A3A" w:rsidRPr="005D5319" w:rsidRDefault="00C35A3A" w:rsidP="00AC7E87">
            <w:pPr>
              <w:rPr>
                <w:rFonts w:ascii="Cambria" w:hAnsi="Cambria"/>
                <w:sz w:val="20"/>
              </w:rPr>
            </w:pPr>
            <w:r w:rsidRPr="005D5319">
              <w:rPr>
                <w:rFonts w:ascii="Cambria" w:hAnsi="Cambria"/>
                <w:sz w:val="20"/>
              </w:rPr>
              <w:t>Approaching</w:t>
            </w:r>
            <w:r w:rsidR="0072722B">
              <w:rPr>
                <w:rFonts w:ascii="Cambria" w:hAnsi="Cambria"/>
                <w:sz w:val="20"/>
              </w:rPr>
              <w:t xml:space="preserve"> (7-8)</w:t>
            </w:r>
          </w:p>
        </w:tc>
        <w:tc>
          <w:tcPr>
            <w:tcW w:w="2008" w:type="dxa"/>
          </w:tcPr>
          <w:p w14:paraId="76999E88" w14:textId="3C3C51DC" w:rsidR="00C35A3A" w:rsidRPr="005D5319" w:rsidRDefault="00C35A3A" w:rsidP="00AC7E87">
            <w:pPr>
              <w:rPr>
                <w:rFonts w:ascii="Cambria" w:hAnsi="Cambria"/>
                <w:sz w:val="20"/>
              </w:rPr>
            </w:pPr>
            <w:r w:rsidRPr="005D5319">
              <w:rPr>
                <w:rFonts w:ascii="Cambria" w:hAnsi="Cambria"/>
                <w:sz w:val="20"/>
              </w:rPr>
              <w:t>Meets</w:t>
            </w:r>
            <w:r w:rsidR="0072722B">
              <w:rPr>
                <w:rFonts w:ascii="Cambria" w:hAnsi="Cambria"/>
                <w:sz w:val="20"/>
              </w:rPr>
              <w:t xml:space="preserve"> (8.5-9.5)</w:t>
            </w:r>
          </w:p>
        </w:tc>
        <w:tc>
          <w:tcPr>
            <w:tcW w:w="2060" w:type="dxa"/>
          </w:tcPr>
          <w:p w14:paraId="7E63B360" w14:textId="38ABC82A" w:rsidR="00C35A3A" w:rsidRPr="005D5319" w:rsidRDefault="00C35A3A" w:rsidP="00AC7E87">
            <w:pPr>
              <w:rPr>
                <w:rFonts w:ascii="Cambria" w:hAnsi="Cambria"/>
                <w:sz w:val="20"/>
              </w:rPr>
            </w:pPr>
            <w:r w:rsidRPr="005D5319">
              <w:rPr>
                <w:rFonts w:ascii="Cambria" w:hAnsi="Cambria"/>
                <w:sz w:val="20"/>
              </w:rPr>
              <w:t>Exceeds</w:t>
            </w:r>
            <w:r w:rsidR="0072722B">
              <w:rPr>
                <w:rFonts w:ascii="Cambria" w:hAnsi="Cambria"/>
                <w:sz w:val="20"/>
              </w:rPr>
              <w:t xml:space="preserve"> (10)</w:t>
            </w:r>
          </w:p>
        </w:tc>
      </w:tr>
      <w:tr w:rsidR="00C35A3A" w:rsidRPr="00E36873" w14:paraId="65AB5306" w14:textId="77777777" w:rsidTr="0072722B">
        <w:trPr>
          <w:trHeight w:val="2002"/>
        </w:trPr>
        <w:tc>
          <w:tcPr>
            <w:tcW w:w="1970" w:type="dxa"/>
          </w:tcPr>
          <w:p w14:paraId="67ADA3D3" w14:textId="77777777" w:rsidR="00C35A3A" w:rsidRPr="005D5319" w:rsidRDefault="00C35A3A" w:rsidP="00AC7E87">
            <w:pPr>
              <w:rPr>
                <w:rFonts w:ascii="Cambria" w:hAnsi="Cambria"/>
                <w:b/>
                <w:sz w:val="20"/>
                <w:szCs w:val="20"/>
              </w:rPr>
            </w:pPr>
            <w:r w:rsidRPr="005D5319">
              <w:rPr>
                <w:rFonts w:ascii="Cambria" w:hAnsi="Cambria"/>
                <w:b/>
                <w:sz w:val="20"/>
                <w:szCs w:val="20"/>
              </w:rPr>
              <w:t>Content/accuracy of written task and product</w:t>
            </w:r>
          </w:p>
          <w:p w14:paraId="0B72B4AA" w14:textId="77777777" w:rsidR="00C35A3A" w:rsidRPr="005D5319" w:rsidRDefault="00C35A3A" w:rsidP="00AC7E87">
            <w:pPr>
              <w:rPr>
                <w:rFonts w:ascii="Cambria" w:hAnsi="Cambria"/>
                <w:b/>
                <w:sz w:val="20"/>
                <w:szCs w:val="20"/>
              </w:rPr>
            </w:pPr>
            <w:r w:rsidRPr="005D5319">
              <w:rPr>
                <w:rFonts w:ascii="Cambria" w:hAnsi="Cambria"/>
                <w:b/>
                <w:sz w:val="20"/>
                <w:szCs w:val="20"/>
              </w:rPr>
              <w:t>(20)</w:t>
            </w:r>
          </w:p>
        </w:tc>
        <w:tc>
          <w:tcPr>
            <w:tcW w:w="2075" w:type="dxa"/>
          </w:tcPr>
          <w:p w14:paraId="651350D8" w14:textId="27F3F6B5" w:rsidR="00C35A3A" w:rsidRPr="005D5319" w:rsidRDefault="0072722B" w:rsidP="0072722B">
            <w:pPr>
              <w:tabs>
                <w:tab w:val="left" w:pos="1456"/>
              </w:tabs>
              <w:ind w:left="76" w:right="195"/>
              <w:rPr>
                <w:rFonts w:ascii="Cambria" w:hAnsi="Cambria"/>
                <w:sz w:val="20"/>
                <w:szCs w:val="20"/>
              </w:rPr>
            </w:pPr>
            <w:r>
              <w:rPr>
                <w:rFonts w:ascii="Cambria" w:hAnsi="Cambria"/>
                <w:sz w:val="20"/>
                <w:szCs w:val="20"/>
              </w:rPr>
              <w:t>Limited information/</w:t>
            </w:r>
            <w:r w:rsidR="002A0FB0">
              <w:rPr>
                <w:rFonts w:ascii="Cambria" w:hAnsi="Cambria"/>
                <w:sz w:val="20"/>
                <w:szCs w:val="20"/>
              </w:rPr>
              <w:t xml:space="preserve"> recommendations for travel. </w:t>
            </w:r>
          </w:p>
        </w:tc>
        <w:tc>
          <w:tcPr>
            <w:tcW w:w="1980" w:type="dxa"/>
          </w:tcPr>
          <w:p w14:paraId="4A899D85" w14:textId="39193A59" w:rsidR="00C35A3A" w:rsidRPr="005D5319" w:rsidRDefault="00C35A3A" w:rsidP="002A0FB0">
            <w:pPr>
              <w:rPr>
                <w:rFonts w:ascii="Cambria" w:hAnsi="Cambria"/>
                <w:sz w:val="20"/>
                <w:szCs w:val="20"/>
              </w:rPr>
            </w:pPr>
            <w:r w:rsidRPr="005D5319">
              <w:rPr>
                <w:rFonts w:ascii="Cambria" w:hAnsi="Cambria"/>
                <w:sz w:val="20"/>
                <w:szCs w:val="20"/>
              </w:rPr>
              <w:t>Most information in the product and written task is accurate. May have some inaccuracies or lack of connection between travel recommendations and culture.</w:t>
            </w:r>
            <w:r>
              <w:rPr>
                <w:rFonts w:ascii="Cambria" w:hAnsi="Cambria"/>
                <w:sz w:val="20"/>
                <w:szCs w:val="20"/>
              </w:rPr>
              <w:t xml:space="preserve"> </w:t>
            </w:r>
          </w:p>
        </w:tc>
        <w:tc>
          <w:tcPr>
            <w:tcW w:w="2008" w:type="dxa"/>
          </w:tcPr>
          <w:p w14:paraId="1C6CE743" w14:textId="390ED301" w:rsidR="00C35A3A" w:rsidRPr="005D5319" w:rsidRDefault="002A0FB0" w:rsidP="00AC7E87">
            <w:pPr>
              <w:rPr>
                <w:rFonts w:ascii="Cambria" w:hAnsi="Cambria"/>
                <w:sz w:val="20"/>
                <w:szCs w:val="20"/>
              </w:rPr>
            </w:pPr>
            <w:r>
              <w:rPr>
                <w:rFonts w:ascii="Cambria" w:hAnsi="Cambria"/>
                <w:sz w:val="20"/>
                <w:szCs w:val="20"/>
              </w:rPr>
              <w:t>Most</w:t>
            </w:r>
            <w:r w:rsidR="00C35A3A" w:rsidRPr="005D5319">
              <w:rPr>
                <w:rFonts w:ascii="Cambria" w:hAnsi="Cambria"/>
                <w:sz w:val="20"/>
                <w:szCs w:val="20"/>
              </w:rPr>
              <w:t xml:space="preserve"> information in the product and written task is accurate. Evident connection between travel recommendations and culture, several activities and sights mentioned. </w:t>
            </w:r>
          </w:p>
        </w:tc>
        <w:tc>
          <w:tcPr>
            <w:tcW w:w="2060" w:type="dxa"/>
          </w:tcPr>
          <w:p w14:paraId="18F0B70E" w14:textId="77777777" w:rsidR="00C35A3A" w:rsidRPr="005D5319" w:rsidRDefault="00C35A3A" w:rsidP="00AC7E87">
            <w:pPr>
              <w:rPr>
                <w:rFonts w:ascii="Cambria" w:hAnsi="Cambria"/>
                <w:sz w:val="20"/>
                <w:szCs w:val="20"/>
              </w:rPr>
            </w:pPr>
            <w:r w:rsidRPr="005D5319">
              <w:rPr>
                <w:rFonts w:ascii="Cambria" w:hAnsi="Cambria"/>
                <w:sz w:val="20"/>
                <w:szCs w:val="20"/>
              </w:rPr>
              <w:t>All information in the product and written task is accurate and detailed. Clear connection between travel recommendations and culture, many activities and sights mentioned and discussed in detail.</w:t>
            </w:r>
          </w:p>
        </w:tc>
      </w:tr>
      <w:tr w:rsidR="00C35A3A" w:rsidRPr="00E36873" w14:paraId="47817D58" w14:textId="77777777" w:rsidTr="0072722B">
        <w:trPr>
          <w:trHeight w:val="2158"/>
        </w:trPr>
        <w:tc>
          <w:tcPr>
            <w:tcW w:w="1970" w:type="dxa"/>
          </w:tcPr>
          <w:p w14:paraId="789CFD32" w14:textId="77777777" w:rsidR="00C35A3A" w:rsidRPr="005D5319" w:rsidRDefault="00C35A3A" w:rsidP="00AC7E87">
            <w:pPr>
              <w:autoSpaceDE w:val="0"/>
              <w:autoSpaceDN w:val="0"/>
              <w:adjustRightInd w:val="0"/>
              <w:rPr>
                <w:rFonts w:ascii="Cambria" w:hAnsi="Cambria" w:cs="TimesNewRomanPSMT"/>
                <w:b/>
                <w:sz w:val="20"/>
                <w:szCs w:val="20"/>
              </w:rPr>
            </w:pPr>
            <w:r w:rsidRPr="005D5319">
              <w:rPr>
                <w:rFonts w:ascii="Cambria" w:hAnsi="Cambria" w:cs="TimesNewRomanPSMT"/>
                <w:b/>
                <w:sz w:val="20"/>
                <w:szCs w:val="20"/>
              </w:rPr>
              <w:t>Comprehensibility/</w:t>
            </w:r>
          </w:p>
          <w:p w14:paraId="39AA5635" w14:textId="77777777" w:rsidR="00C35A3A" w:rsidRPr="005D5319" w:rsidRDefault="00C35A3A" w:rsidP="00AC7E87">
            <w:pPr>
              <w:rPr>
                <w:rFonts w:ascii="Cambria" w:hAnsi="Cambria"/>
                <w:sz w:val="20"/>
                <w:szCs w:val="20"/>
              </w:rPr>
            </w:pPr>
            <w:r w:rsidRPr="005D5319">
              <w:rPr>
                <w:rFonts w:ascii="Cambria" w:hAnsi="Cambria" w:cs="TimesNewRomanPSMT"/>
                <w:b/>
                <w:sz w:val="20"/>
                <w:szCs w:val="20"/>
              </w:rPr>
              <w:t>Language structures</w:t>
            </w:r>
          </w:p>
        </w:tc>
        <w:tc>
          <w:tcPr>
            <w:tcW w:w="2075" w:type="dxa"/>
          </w:tcPr>
          <w:p w14:paraId="004EE205" w14:textId="25C69C3E" w:rsidR="00C35A3A" w:rsidRPr="005D5319" w:rsidRDefault="00C35A3A" w:rsidP="0072722B">
            <w:pPr>
              <w:tabs>
                <w:tab w:val="left" w:pos="1456"/>
              </w:tabs>
              <w:ind w:left="16" w:right="195"/>
              <w:rPr>
                <w:rFonts w:ascii="Cambria" w:hAnsi="Cambria"/>
                <w:sz w:val="20"/>
                <w:szCs w:val="20"/>
              </w:rPr>
            </w:pPr>
            <w:r w:rsidRPr="005D5319">
              <w:rPr>
                <w:rFonts w:ascii="Cambria" w:hAnsi="Cambria"/>
                <w:sz w:val="20"/>
                <w:szCs w:val="20"/>
              </w:rPr>
              <w:t xml:space="preserve">Uses short phrases or simple sentences. May or may not have all 8 grammatical requirements. Errors </w:t>
            </w:r>
            <w:r w:rsidR="00AC01AD">
              <w:rPr>
                <w:rFonts w:ascii="Cambria" w:hAnsi="Cambria"/>
                <w:sz w:val="20"/>
                <w:szCs w:val="20"/>
              </w:rPr>
              <w:t>make  comprehension difficult</w:t>
            </w:r>
          </w:p>
        </w:tc>
        <w:tc>
          <w:tcPr>
            <w:tcW w:w="1980" w:type="dxa"/>
          </w:tcPr>
          <w:p w14:paraId="56BA1096" w14:textId="311150A0" w:rsidR="00C35A3A" w:rsidRPr="005D5319" w:rsidRDefault="00C35A3A" w:rsidP="00AC7E87">
            <w:pPr>
              <w:rPr>
                <w:rFonts w:ascii="Cambria" w:hAnsi="Cambria"/>
                <w:sz w:val="20"/>
                <w:szCs w:val="20"/>
              </w:rPr>
            </w:pPr>
            <w:r w:rsidRPr="005D5319">
              <w:rPr>
                <w:rFonts w:ascii="Cambria" w:hAnsi="Cambria"/>
                <w:sz w:val="20"/>
                <w:szCs w:val="20"/>
              </w:rPr>
              <w:t>Uses short phrases or simple sentences. May or may not have all 8 grammatical requirements. Errors sometimes interfere with comprehension</w:t>
            </w:r>
          </w:p>
        </w:tc>
        <w:tc>
          <w:tcPr>
            <w:tcW w:w="2008" w:type="dxa"/>
          </w:tcPr>
          <w:p w14:paraId="3B1B2275" w14:textId="767E61FF" w:rsidR="00C35A3A" w:rsidRPr="005D5319" w:rsidRDefault="00C35A3A" w:rsidP="00C35A3A">
            <w:pPr>
              <w:rPr>
                <w:rFonts w:ascii="Cambria" w:hAnsi="Cambria"/>
                <w:sz w:val="20"/>
                <w:szCs w:val="20"/>
              </w:rPr>
            </w:pPr>
            <w:r w:rsidRPr="005D5319">
              <w:rPr>
                <w:rFonts w:ascii="Cambria" w:hAnsi="Cambria"/>
                <w:sz w:val="20"/>
                <w:szCs w:val="20"/>
              </w:rPr>
              <w:t xml:space="preserve">Uses complete, connected sentences or short paragraphs. Writing is organized logically.  Meets all 8 grammatical requirements in order to persuade. </w:t>
            </w:r>
            <w:r>
              <w:rPr>
                <w:rFonts w:ascii="Cambria" w:hAnsi="Cambria"/>
                <w:sz w:val="20"/>
                <w:szCs w:val="20"/>
              </w:rPr>
              <w:t xml:space="preserve">Errors </w:t>
            </w:r>
            <w:r w:rsidRPr="005D5319">
              <w:rPr>
                <w:rFonts w:ascii="Cambria" w:hAnsi="Cambria"/>
                <w:sz w:val="20"/>
                <w:szCs w:val="20"/>
              </w:rPr>
              <w:t xml:space="preserve">do not interfere with comprehension. </w:t>
            </w:r>
          </w:p>
        </w:tc>
        <w:tc>
          <w:tcPr>
            <w:tcW w:w="2060" w:type="dxa"/>
          </w:tcPr>
          <w:p w14:paraId="1B05C5C9" w14:textId="3D2DBBBB" w:rsidR="00C35A3A" w:rsidRPr="005D5319" w:rsidRDefault="00C35A3A" w:rsidP="00C35A3A">
            <w:pPr>
              <w:rPr>
                <w:rFonts w:ascii="Cambria" w:hAnsi="Cambria"/>
                <w:sz w:val="20"/>
                <w:szCs w:val="20"/>
              </w:rPr>
            </w:pPr>
            <w:r w:rsidRPr="005D5319">
              <w:rPr>
                <w:rFonts w:ascii="Cambria" w:hAnsi="Cambria"/>
                <w:sz w:val="20"/>
                <w:szCs w:val="20"/>
              </w:rPr>
              <w:t xml:space="preserve">Uses complete and sometimes complex sentences and/or paragraphs and is organized logically. </w:t>
            </w:r>
            <w:r>
              <w:rPr>
                <w:rFonts w:ascii="Cambria" w:hAnsi="Cambria"/>
                <w:sz w:val="20"/>
                <w:szCs w:val="20"/>
              </w:rPr>
              <w:t>U</w:t>
            </w:r>
            <w:r w:rsidRPr="005D5319">
              <w:rPr>
                <w:rFonts w:ascii="Cambria" w:hAnsi="Cambria"/>
                <w:sz w:val="20"/>
                <w:szCs w:val="20"/>
              </w:rPr>
              <w:t xml:space="preserve">ses language structures, including </w:t>
            </w:r>
            <w:r>
              <w:rPr>
                <w:rFonts w:ascii="Cambria" w:hAnsi="Cambria"/>
                <w:sz w:val="20"/>
                <w:szCs w:val="20"/>
              </w:rPr>
              <w:t>grammatical requirements with minimal errors,</w:t>
            </w:r>
            <w:r w:rsidRPr="005D5319">
              <w:rPr>
                <w:rFonts w:ascii="Cambria" w:hAnsi="Cambria"/>
                <w:sz w:val="20"/>
                <w:szCs w:val="20"/>
              </w:rPr>
              <w:t xml:space="preserve"> in order to persuade and recommend.</w:t>
            </w:r>
          </w:p>
        </w:tc>
      </w:tr>
      <w:tr w:rsidR="00C35A3A" w:rsidRPr="00E36873" w14:paraId="0658804E" w14:textId="77777777" w:rsidTr="0072722B">
        <w:trPr>
          <w:trHeight w:val="1290"/>
        </w:trPr>
        <w:tc>
          <w:tcPr>
            <w:tcW w:w="1970" w:type="dxa"/>
          </w:tcPr>
          <w:p w14:paraId="4DB28431" w14:textId="77777777" w:rsidR="00C35A3A" w:rsidRPr="005D5319" w:rsidRDefault="00C35A3A" w:rsidP="00AC7E87">
            <w:pPr>
              <w:rPr>
                <w:rFonts w:ascii="Cambria" w:hAnsi="Cambria"/>
                <w:b/>
                <w:sz w:val="20"/>
                <w:szCs w:val="20"/>
              </w:rPr>
            </w:pPr>
            <w:r w:rsidRPr="005D5319">
              <w:rPr>
                <w:rFonts w:ascii="Cambria" w:hAnsi="Cambria" w:cs="TimesNewRomanPSMT"/>
                <w:b/>
                <w:sz w:val="20"/>
                <w:szCs w:val="20"/>
              </w:rPr>
              <w:t>Vocabulary</w:t>
            </w:r>
          </w:p>
        </w:tc>
        <w:tc>
          <w:tcPr>
            <w:tcW w:w="2075" w:type="dxa"/>
          </w:tcPr>
          <w:p w14:paraId="073523A8" w14:textId="428C9B99" w:rsidR="00C35A3A" w:rsidRPr="005D5319" w:rsidRDefault="00AC01AD" w:rsidP="0072722B">
            <w:pPr>
              <w:tabs>
                <w:tab w:val="left" w:pos="1456"/>
              </w:tabs>
              <w:ind w:left="16" w:right="195"/>
              <w:rPr>
                <w:rFonts w:ascii="Cambria" w:hAnsi="Cambria"/>
                <w:sz w:val="20"/>
                <w:szCs w:val="20"/>
              </w:rPr>
            </w:pPr>
            <w:r w:rsidRPr="005D5319">
              <w:rPr>
                <w:rFonts w:ascii="Cambria" w:hAnsi="Cambria"/>
                <w:sz w:val="20"/>
                <w:szCs w:val="20"/>
              </w:rPr>
              <w:t xml:space="preserve">Uses limited vocabulary from the unit, </w:t>
            </w:r>
            <w:r>
              <w:rPr>
                <w:rFonts w:ascii="Cambria" w:hAnsi="Cambria"/>
                <w:sz w:val="20"/>
                <w:szCs w:val="20"/>
              </w:rPr>
              <w:t xml:space="preserve">frequent </w:t>
            </w:r>
            <w:r w:rsidRPr="005D5319">
              <w:rPr>
                <w:rFonts w:ascii="Cambria" w:hAnsi="Cambria"/>
                <w:sz w:val="20"/>
                <w:szCs w:val="20"/>
              </w:rPr>
              <w:t>errors.</w:t>
            </w:r>
          </w:p>
        </w:tc>
        <w:tc>
          <w:tcPr>
            <w:tcW w:w="1980" w:type="dxa"/>
          </w:tcPr>
          <w:p w14:paraId="548622DE" w14:textId="6D418FC3" w:rsidR="00C35A3A" w:rsidRPr="005D5319" w:rsidRDefault="00C35A3A" w:rsidP="00AC7E87">
            <w:pPr>
              <w:rPr>
                <w:rFonts w:ascii="Cambria" w:hAnsi="Cambria"/>
                <w:sz w:val="20"/>
                <w:szCs w:val="20"/>
              </w:rPr>
            </w:pPr>
            <w:r w:rsidRPr="005D5319">
              <w:rPr>
                <w:rFonts w:ascii="Cambria" w:hAnsi="Cambria"/>
                <w:sz w:val="20"/>
                <w:szCs w:val="20"/>
              </w:rPr>
              <w:t xml:space="preserve">Uses limited vocabulary from the unit, may have errors. </w:t>
            </w:r>
          </w:p>
        </w:tc>
        <w:tc>
          <w:tcPr>
            <w:tcW w:w="2008" w:type="dxa"/>
          </w:tcPr>
          <w:p w14:paraId="38F47B09" w14:textId="77777777" w:rsidR="00C35A3A" w:rsidRPr="005D5319" w:rsidRDefault="00C35A3A" w:rsidP="00AC7E87">
            <w:pPr>
              <w:rPr>
                <w:rFonts w:ascii="Cambria" w:hAnsi="Cambria"/>
                <w:sz w:val="20"/>
                <w:szCs w:val="20"/>
              </w:rPr>
            </w:pPr>
            <w:r w:rsidRPr="005D5319">
              <w:rPr>
                <w:rFonts w:ascii="Cambria" w:hAnsi="Cambria"/>
                <w:sz w:val="20"/>
                <w:szCs w:val="20"/>
              </w:rPr>
              <w:t xml:space="preserve">Uses 25-40 vocabulary terms from the unit. All vocabulary use is accurate </w:t>
            </w:r>
          </w:p>
        </w:tc>
        <w:tc>
          <w:tcPr>
            <w:tcW w:w="2060" w:type="dxa"/>
          </w:tcPr>
          <w:p w14:paraId="1620E0B0" w14:textId="77777777" w:rsidR="00C35A3A" w:rsidRPr="005D5319" w:rsidRDefault="00C35A3A" w:rsidP="00AC7E87">
            <w:pPr>
              <w:rPr>
                <w:rFonts w:ascii="Cambria" w:hAnsi="Cambria"/>
                <w:sz w:val="20"/>
                <w:szCs w:val="20"/>
              </w:rPr>
            </w:pPr>
            <w:r w:rsidRPr="005D5319">
              <w:rPr>
                <w:rFonts w:ascii="Cambria" w:hAnsi="Cambria"/>
                <w:sz w:val="20"/>
                <w:szCs w:val="20"/>
              </w:rPr>
              <w:t>Accurately uses a wide variety of vocabulary, including 25-40 vocabulary terms from the unit.</w:t>
            </w:r>
          </w:p>
        </w:tc>
      </w:tr>
      <w:tr w:rsidR="00C35A3A" w:rsidRPr="00E36873" w14:paraId="483F8850" w14:textId="77777777" w:rsidTr="0072722B">
        <w:trPr>
          <w:trHeight w:val="1551"/>
        </w:trPr>
        <w:tc>
          <w:tcPr>
            <w:tcW w:w="1970" w:type="dxa"/>
          </w:tcPr>
          <w:p w14:paraId="0C3EE4F0" w14:textId="77777777" w:rsidR="00C35A3A" w:rsidRPr="005D5319" w:rsidRDefault="00C35A3A" w:rsidP="00AC7E87">
            <w:pPr>
              <w:rPr>
                <w:rFonts w:ascii="Cambria" w:hAnsi="Cambria"/>
                <w:b/>
                <w:sz w:val="20"/>
                <w:szCs w:val="20"/>
              </w:rPr>
            </w:pPr>
            <w:r w:rsidRPr="005D5319">
              <w:rPr>
                <w:rFonts w:ascii="Cambria" w:hAnsi="Cambria" w:cs="TimesNewRomanPSMT"/>
                <w:b/>
                <w:sz w:val="20"/>
                <w:szCs w:val="20"/>
              </w:rPr>
              <w:t>Presentation</w:t>
            </w:r>
          </w:p>
        </w:tc>
        <w:tc>
          <w:tcPr>
            <w:tcW w:w="2075" w:type="dxa"/>
          </w:tcPr>
          <w:p w14:paraId="4F822730" w14:textId="740B4546" w:rsidR="002A0FB0" w:rsidRPr="005D5319" w:rsidRDefault="002A0FB0" w:rsidP="0072722B">
            <w:pPr>
              <w:tabs>
                <w:tab w:val="left" w:pos="1456"/>
              </w:tabs>
              <w:ind w:left="16" w:right="195"/>
              <w:rPr>
                <w:rFonts w:ascii="Cambria" w:hAnsi="Cambria"/>
                <w:sz w:val="20"/>
                <w:szCs w:val="20"/>
              </w:rPr>
            </w:pPr>
            <w:r>
              <w:rPr>
                <w:rFonts w:ascii="Cambria" w:hAnsi="Cambria"/>
                <w:sz w:val="20"/>
                <w:szCs w:val="20"/>
              </w:rPr>
              <w:t>Limited images and information, or images and information do not correspond to each other and/or</w:t>
            </w:r>
            <w:r w:rsidRPr="005D5319">
              <w:rPr>
                <w:rFonts w:ascii="Cambria" w:hAnsi="Cambria"/>
                <w:sz w:val="20"/>
                <w:szCs w:val="20"/>
              </w:rPr>
              <w:t xml:space="preserve"> </w:t>
            </w:r>
            <w:r>
              <w:rPr>
                <w:rFonts w:ascii="Cambria" w:hAnsi="Cambria"/>
                <w:sz w:val="20"/>
                <w:szCs w:val="20"/>
              </w:rPr>
              <w:t xml:space="preserve">to </w:t>
            </w:r>
            <w:r w:rsidRPr="005D5319">
              <w:rPr>
                <w:rFonts w:ascii="Cambria" w:hAnsi="Cambria"/>
                <w:sz w:val="20"/>
                <w:szCs w:val="20"/>
              </w:rPr>
              <w:t>written task</w:t>
            </w:r>
          </w:p>
          <w:p w14:paraId="16A9B3CD" w14:textId="77777777" w:rsidR="00C35A3A" w:rsidRPr="005D5319" w:rsidRDefault="00C35A3A" w:rsidP="0072722B">
            <w:pPr>
              <w:tabs>
                <w:tab w:val="left" w:pos="1456"/>
              </w:tabs>
              <w:ind w:left="16" w:right="195"/>
              <w:rPr>
                <w:rFonts w:ascii="Cambria" w:hAnsi="Cambria"/>
                <w:sz w:val="20"/>
                <w:szCs w:val="20"/>
              </w:rPr>
            </w:pPr>
          </w:p>
        </w:tc>
        <w:tc>
          <w:tcPr>
            <w:tcW w:w="1980" w:type="dxa"/>
          </w:tcPr>
          <w:p w14:paraId="63E1924B" w14:textId="1CA5909E" w:rsidR="00C35A3A" w:rsidRPr="005D5319" w:rsidRDefault="00C35A3A" w:rsidP="00AC7E87">
            <w:pPr>
              <w:rPr>
                <w:rFonts w:ascii="Cambria" w:hAnsi="Cambria"/>
                <w:sz w:val="20"/>
                <w:szCs w:val="20"/>
              </w:rPr>
            </w:pPr>
            <w:r w:rsidRPr="005D5319">
              <w:rPr>
                <w:rFonts w:ascii="Cambria" w:hAnsi="Cambria"/>
                <w:sz w:val="20"/>
                <w:szCs w:val="20"/>
              </w:rPr>
              <w:t>Images and information are organized, but connection may be unclear or doesn’t correspond to written task</w:t>
            </w:r>
          </w:p>
          <w:p w14:paraId="5FB62F8B" w14:textId="77777777" w:rsidR="00C35A3A" w:rsidRPr="005D5319" w:rsidRDefault="00C35A3A" w:rsidP="00AC7E87">
            <w:pPr>
              <w:rPr>
                <w:rFonts w:ascii="Cambria" w:hAnsi="Cambria"/>
                <w:sz w:val="20"/>
                <w:szCs w:val="20"/>
              </w:rPr>
            </w:pPr>
          </w:p>
        </w:tc>
        <w:tc>
          <w:tcPr>
            <w:tcW w:w="2008" w:type="dxa"/>
          </w:tcPr>
          <w:p w14:paraId="6B4AE1B4" w14:textId="36E94D3C" w:rsidR="00C35A3A" w:rsidRPr="005D5319" w:rsidRDefault="00C35A3A" w:rsidP="00C35A3A">
            <w:pPr>
              <w:rPr>
                <w:rFonts w:ascii="Cambria" w:hAnsi="Cambria"/>
                <w:sz w:val="20"/>
                <w:szCs w:val="20"/>
              </w:rPr>
            </w:pPr>
            <w:r w:rsidRPr="005D5319">
              <w:rPr>
                <w:rFonts w:ascii="Cambria" w:hAnsi="Cambria"/>
                <w:sz w:val="20"/>
                <w:szCs w:val="20"/>
              </w:rPr>
              <w:t xml:space="preserve">Images and information are </w:t>
            </w:r>
            <w:r>
              <w:rPr>
                <w:rFonts w:ascii="Cambria" w:hAnsi="Cambria"/>
                <w:sz w:val="20"/>
                <w:szCs w:val="20"/>
              </w:rPr>
              <w:t>organized &amp; correspond</w:t>
            </w:r>
            <w:r w:rsidRPr="005D5319">
              <w:rPr>
                <w:rFonts w:ascii="Cambria" w:hAnsi="Cambria"/>
                <w:sz w:val="20"/>
                <w:szCs w:val="20"/>
              </w:rPr>
              <w:t xml:space="preserve"> with written task.</w:t>
            </w:r>
            <w:r w:rsidR="002A0FB0">
              <w:rPr>
                <w:rFonts w:ascii="Cambria" w:hAnsi="Cambria"/>
                <w:sz w:val="20"/>
                <w:szCs w:val="20"/>
              </w:rPr>
              <w:t xml:space="preserve"> Positively influence viewer.</w:t>
            </w:r>
          </w:p>
        </w:tc>
        <w:tc>
          <w:tcPr>
            <w:tcW w:w="2060" w:type="dxa"/>
          </w:tcPr>
          <w:p w14:paraId="32C19A0C" w14:textId="77777777" w:rsidR="00C35A3A" w:rsidRPr="005D5319" w:rsidRDefault="00C35A3A" w:rsidP="00AC7E87">
            <w:pPr>
              <w:rPr>
                <w:rFonts w:ascii="Cambria" w:hAnsi="Cambria"/>
                <w:sz w:val="20"/>
                <w:szCs w:val="20"/>
              </w:rPr>
            </w:pPr>
            <w:r w:rsidRPr="005D5319">
              <w:rPr>
                <w:rFonts w:ascii="Cambria" w:hAnsi="Cambria"/>
                <w:sz w:val="20"/>
                <w:szCs w:val="20"/>
              </w:rPr>
              <w:t>Images and information are well-organized, connection is clear, corresponds well with written task, formatting is attractive and positively influences the viewer.</w:t>
            </w:r>
          </w:p>
        </w:tc>
      </w:tr>
    </w:tbl>
    <w:p w14:paraId="485D499E" w14:textId="77777777" w:rsidR="007A5877" w:rsidRPr="00811EB3" w:rsidRDefault="007A5877" w:rsidP="007A5877">
      <w:pPr>
        <w:rPr>
          <w:rFonts w:ascii="Cambria" w:hAnsi="Cambria"/>
        </w:rPr>
      </w:pPr>
      <w:r>
        <w:rPr>
          <w:rFonts w:ascii="Cambria" w:hAnsi="Cambria"/>
        </w:rPr>
        <w:br w:type="textWrapping" w:clear="all"/>
      </w:r>
    </w:p>
    <w:p w14:paraId="170E02BF" w14:textId="77777777" w:rsidR="007A5877" w:rsidRPr="008535FB" w:rsidRDefault="007A5877">
      <w:pPr>
        <w:rPr>
          <w:rFonts w:asciiTheme="majorHAnsi" w:hAnsiTheme="majorHAnsi"/>
        </w:rPr>
      </w:pPr>
    </w:p>
    <w:p w14:paraId="7BDBEF88" w14:textId="77777777" w:rsidR="00352F02" w:rsidRPr="00352F02" w:rsidRDefault="00352F02"/>
    <w:sectPr w:rsidR="00352F02" w:rsidRPr="00352F02" w:rsidSect="000B19EC">
      <w:footerReference w:type="default" r:id="rId11"/>
      <w:pgSz w:w="12240" w:h="15840"/>
      <w:pgMar w:top="540" w:right="54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9FC99" w14:textId="77777777" w:rsidR="004C221A" w:rsidRDefault="004C221A" w:rsidP="000B19EC">
      <w:pPr>
        <w:spacing w:after="0" w:line="240" w:lineRule="auto"/>
      </w:pPr>
      <w:r>
        <w:separator/>
      </w:r>
    </w:p>
  </w:endnote>
  <w:endnote w:type="continuationSeparator" w:id="0">
    <w:p w14:paraId="4B58E797" w14:textId="77777777" w:rsidR="004C221A" w:rsidRDefault="004C221A" w:rsidP="000B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4843030"/>
      <w:docPartObj>
        <w:docPartGallery w:val="Page Numbers (Bottom of Page)"/>
        <w:docPartUnique/>
      </w:docPartObj>
    </w:sdtPr>
    <w:sdtEndPr>
      <w:rPr>
        <w:noProof/>
      </w:rPr>
    </w:sdtEndPr>
    <w:sdtContent>
      <w:p w14:paraId="33A36F00" w14:textId="7C864B53" w:rsidR="000B19EC" w:rsidRDefault="000B19EC">
        <w:pPr>
          <w:pStyle w:val="Footer"/>
          <w:jc w:val="right"/>
        </w:pPr>
        <w:r>
          <w:fldChar w:fldCharType="begin"/>
        </w:r>
        <w:r>
          <w:instrText xml:space="preserve"> PAGE   \* MERGEFORMAT </w:instrText>
        </w:r>
        <w:r>
          <w:fldChar w:fldCharType="separate"/>
        </w:r>
        <w:r w:rsidR="000C54CB">
          <w:rPr>
            <w:noProof/>
          </w:rPr>
          <w:t>4</w:t>
        </w:r>
        <w:r>
          <w:rPr>
            <w:noProof/>
          </w:rPr>
          <w:fldChar w:fldCharType="end"/>
        </w:r>
      </w:p>
    </w:sdtContent>
  </w:sdt>
  <w:p w14:paraId="1FE615C3" w14:textId="77777777" w:rsidR="000B19EC" w:rsidRDefault="000B19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45BA92" w14:textId="77777777" w:rsidR="004C221A" w:rsidRDefault="004C221A" w:rsidP="000B19EC">
      <w:pPr>
        <w:spacing w:after="0" w:line="240" w:lineRule="auto"/>
      </w:pPr>
      <w:r>
        <w:separator/>
      </w:r>
    </w:p>
  </w:footnote>
  <w:footnote w:type="continuationSeparator" w:id="0">
    <w:p w14:paraId="529A9EDF" w14:textId="77777777" w:rsidR="004C221A" w:rsidRDefault="004C221A" w:rsidP="000B1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00F95"/>
    <w:multiLevelType w:val="hybridMultilevel"/>
    <w:tmpl w:val="F87A0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191EAD"/>
    <w:multiLevelType w:val="hybridMultilevel"/>
    <w:tmpl w:val="04C0B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6C32BC"/>
    <w:multiLevelType w:val="hybridMultilevel"/>
    <w:tmpl w:val="93164800"/>
    <w:lvl w:ilvl="0" w:tplc="CF0EF0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8BA5852"/>
    <w:multiLevelType w:val="hybridMultilevel"/>
    <w:tmpl w:val="2DB623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1F0"/>
    <w:rsid w:val="000B19EC"/>
    <w:rsid w:val="000C54CB"/>
    <w:rsid w:val="001A064D"/>
    <w:rsid w:val="001E31F0"/>
    <w:rsid w:val="00286F93"/>
    <w:rsid w:val="002A0FB0"/>
    <w:rsid w:val="00352F02"/>
    <w:rsid w:val="004C221A"/>
    <w:rsid w:val="00520433"/>
    <w:rsid w:val="00641CC1"/>
    <w:rsid w:val="0072722B"/>
    <w:rsid w:val="007A5877"/>
    <w:rsid w:val="007E55FC"/>
    <w:rsid w:val="008535FB"/>
    <w:rsid w:val="00902221"/>
    <w:rsid w:val="00925E01"/>
    <w:rsid w:val="00A87BFF"/>
    <w:rsid w:val="00AC01AD"/>
    <w:rsid w:val="00C3061D"/>
    <w:rsid w:val="00C35A3A"/>
    <w:rsid w:val="00DC1E48"/>
    <w:rsid w:val="00DD4D03"/>
    <w:rsid w:val="00F0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BF12"/>
  <w15:docId w15:val="{B27BEDC6-35DB-47DF-A77A-241C89135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3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1F0"/>
    <w:rPr>
      <w:rFonts w:ascii="Tahoma" w:hAnsi="Tahoma" w:cs="Tahoma"/>
      <w:sz w:val="16"/>
      <w:szCs w:val="16"/>
    </w:rPr>
  </w:style>
  <w:style w:type="table" w:styleId="TableGrid">
    <w:name w:val="Table Grid"/>
    <w:basedOn w:val="TableNormal"/>
    <w:uiPriority w:val="39"/>
    <w:rsid w:val="00C30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2F02"/>
    <w:pPr>
      <w:ind w:left="720"/>
      <w:contextualSpacing/>
    </w:pPr>
  </w:style>
  <w:style w:type="paragraph" w:styleId="Header">
    <w:name w:val="header"/>
    <w:basedOn w:val="Normal"/>
    <w:link w:val="HeaderChar"/>
    <w:uiPriority w:val="99"/>
    <w:unhideWhenUsed/>
    <w:rsid w:val="000B1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9EC"/>
  </w:style>
  <w:style w:type="paragraph" w:styleId="Footer">
    <w:name w:val="footer"/>
    <w:basedOn w:val="Normal"/>
    <w:link w:val="FooterChar"/>
    <w:uiPriority w:val="99"/>
    <w:unhideWhenUsed/>
    <w:rsid w:val="000B1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408B67152634B81B91DB26C84DDD5" ma:contentTypeVersion="30" ma:contentTypeDescription="Create a new document." ma:contentTypeScope="" ma:versionID="3ab02a9e039710ac4d7443cc2a47d945">
  <xsd:schema xmlns:xsd="http://www.w3.org/2001/XMLSchema" xmlns:xs="http://www.w3.org/2001/XMLSchema" xmlns:p="http://schemas.microsoft.com/office/2006/metadata/properties" xmlns:ns3="f90776ae-e8a2-4d4e-a19f-a52070e5eb7c" xmlns:ns4="075aef01-8325-4fe6-8253-5d68f80546b3" targetNamespace="http://schemas.microsoft.com/office/2006/metadata/properties" ma:root="true" ma:fieldsID="46701bbd94ab7340b89670ac933ec20e" ns3:_="" ns4:_="">
    <xsd:import namespace="f90776ae-e8a2-4d4e-a19f-a52070e5eb7c"/>
    <xsd:import namespace="075aef01-8325-4fe6-8253-5d68f80546b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TeamsChannelId" minOccurs="0"/>
                <xsd:element ref="ns3:IsNotebookLocked"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776ae-e8a2-4d4e-a19f-a52070e5eb7c"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aef01-8325-4fe6-8253-5d68f80546b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f90776ae-e8a2-4d4e-a19f-a52070e5eb7c" xsi:nil="true"/>
    <Invited_Teachers xmlns="f90776ae-e8a2-4d4e-a19f-a52070e5eb7c" xsi:nil="true"/>
    <FolderType xmlns="f90776ae-e8a2-4d4e-a19f-a52070e5eb7c" xsi:nil="true"/>
    <Teachers xmlns="f90776ae-e8a2-4d4e-a19f-a52070e5eb7c">
      <UserInfo>
        <DisplayName/>
        <AccountId xsi:nil="true"/>
        <AccountType/>
      </UserInfo>
    </Teachers>
    <Student_Groups xmlns="f90776ae-e8a2-4d4e-a19f-a52070e5eb7c">
      <UserInfo>
        <DisplayName/>
        <AccountId xsi:nil="true"/>
        <AccountType/>
      </UserInfo>
    </Student_Groups>
    <NotebookType xmlns="f90776ae-e8a2-4d4e-a19f-a52070e5eb7c" xsi:nil="true"/>
    <Students xmlns="f90776ae-e8a2-4d4e-a19f-a52070e5eb7c">
      <UserInfo>
        <DisplayName/>
        <AccountId xsi:nil="true"/>
        <AccountType/>
      </UserInfo>
    </Students>
    <DefaultSectionNames xmlns="f90776ae-e8a2-4d4e-a19f-a52070e5eb7c" xsi:nil="true"/>
    <Invited_Students xmlns="f90776ae-e8a2-4d4e-a19f-a52070e5eb7c" xsi:nil="true"/>
    <TeamsChannelId xmlns="f90776ae-e8a2-4d4e-a19f-a52070e5eb7c" xsi:nil="true"/>
    <IsNotebookLocked xmlns="f90776ae-e8a2-4d4e-a19f-a52070e5eb7c" xsi:nil="true"/>
    <Owner xmlns="f90776ae-e8a2-4d4e-a19f-a52070e5eb7c">
      <UserInfo>
        <DisplayName/>
        <AccountId xsi:nil="true"/>
        <AccountType/>
      </UserInfo>
    </Owner>
    <Has_Teacher_Only_SectionGroup xmlns="f90776ae-e8a2-4d4e-a19f-a52070e5eb7c" xsi:nil="true"/>
    <Is_Collaboration_Space_Locked xmlns="f90776ae-e8a2-4d4e-a19f-a52070e5eb7c" xsi:nil="true"/>
    <Templates xmlns="f90776ae-e8a2-4d4e-a19f-a52070e5eb7c" xsi:nil="true"/>
    <CultureName xmlns="f90776ae-e8a2-4d4e-a19f-a52070e5eb7c" xsi:nil="true"/>
    <Self_Registration_Enabled xmlns="f90776ae-e8a2-4d4e-a19f-a52070e5eb7c" xsi:nil="true"/>
  </documentManagement>
</p:properties>
</file>

<file path=customXml/itemProps1.xml><?xml version="1.0" encoding="utf-8"?>
<ds:datastoreItem xmlns:ds="http://schemas.openxmlformats.org/officeDocument/2006/customXml" ds:itemID="{E8494979-06EB-47DC-A914-1DEF695C8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776ae-e8a2-4d4e-a19f-a52070e5eb7c"/>
    <ds:schemaRef ds:uri="075aef01-8325-4fe6-8253-5d68f8054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06AE1F-E706-4C37-8F31-05A6B527BC26}">
  <ds:schemaRefs>
    <ds:schemaRef ds:uri="http://schemas.microsoft.com/sharepoint/v3/contenttype/forms"/>
  </ds:schemaRefs>
</ds:datastoreItem>
</file>

<file path=customXml/itemProps3.xml><?xml version="1.0" encoding="utf-8"?>
<ds:datastoreItem xmlns:ds="http://schemas.openxmlformats.org/officeDocument/2006/customXml" ds:itemID="{837984AB-F884-46AE-B43A-428BEF8628AA}">
  <ds:schemaRefs>
    <ds:schemaRef ds:uri="http://schemas.microsoft.com/office/2006/metadata/properties"/>
    <ds:schemaRef ds:uri="http://schemas.microsoft.com/office/infopath/2007/PartnerControls"/>
    <ds:schemaRef ds:uri="f90776ae-e8a2-4d4e-a19f-a52070e5eb7c"/>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Garcia, Erica    LHS - Staff</dc:creator>
  <cp:lastModifiedBy>Garcia, Erica    LHS - Staff</cp:lastModifiedBy>
  <cp:revision>8</cp:revision>
  <dcterms:created xsi:type="dcterms:W3CDTF">2020-01-31T03:51:00Z</dcterms:created>
  <dcterms:modified xsi:type="dcterms:W3CDTF">2020-02-13T18:39:00Z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0x010100CAD408B67152634B81B91DB26C84DDD5</vt:lpwstr>
  </property>
</Properties>
</file>